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5EC7" w:rsidRPr="00955EC7" w:rsidRDefault="00955EC7" w:rsidP="00455EC7">
      <w:pPr>
        <w:spacing w:after="0" w:line="240" w:lineRule="auto"/>
        <w:ind w:left="135"/>
        <w:jc w:val="center"/>
        <w:textAlignment w:val="baseline"/>
        <w:rPr>
          <w:rFonts w:ascii="Segoe UI" w:eastAsia="Times New Roman" w:hAnsi="Segoe UI" w:cs="Segoe UI"/>
          <w:sz w:val="12"/>
          <w:szCs w:val="12"/>
          <w:lang w:eastAsia="es-EC"/>
        </w:rPr>
      </w:pPr>
      <w:bookmarkStart w:id="0" w:name="_GoBack"/>
      <w:bookmarkEnd w:id="0"/>
      <w:r w:rsidRPr="00955EC7">
        <w:rPr>
          <w:rFonts w:ascii="Calibri" w:eastAsia="Times New Roman" w:hAnsi="Calibri" w:cs="Calibri"/>
          <w:b/>
          <w:bCs/>
          <w:sz w:val="32"/>
          <w:szCs w:val="32"/>
          <w:lang w:val="es-ES" w:eastAsia="es-EC"/>
        </w:rPr>
        <w:t>ESCUELA SUPERIOR POLITÉCNICA DEL LITORAL</w:t>
      </w:r>
    </w:p>
    <w:p w:rsidR="00955EC7" w:rsidRPr="00955EC7" w:rsidRDefault="00955EC7" w:rsidP="00955EC7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2"/>
          <w:szCs w:val="12"/>
          <w:lang w:eastAsia="es-EC"/>
        </w:rPr>
      </w:pPr>
      <w:r w:rsidRPr="00955EC7">
        <w:rPr>
          <w:rFonts w:ascii="Calibri" w:eastAsia="Times New Roman" w:hAnsi="Calibri" w:cs="Calibri"/>
          <w:b/>
          <w:bCs/>
          <w:lang w:val="es-ES" w:eastAsia="es-EC"/>
        </w:rPr>
        <w:t>FACULTAD DE CIENCIAS NATURALES Y MATEMÁTICAS</w:t>
      </w:r>
      <w:r w:rsidRPr="00955EC7">
        <w:rPr>
          <w:rFonts w:ascii="Calibri" w:eastAsia="Times New Roman" w:hAnsi="Calibri" w:cs="Calibri"/>
          <w:lang w:eastAsia="es-EC"/>
        </w:rPr>
        <w:t> </w:t>
      </w:r>
    </w:p>
    <w:p w:rsidR="00955EC7" w:rsidRPr="00955EC7" w:rsidRDefault="00955EC7" w:rsidP="00955EC7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2"/>
          <w:szCs w:val="12"/>
          <w:lang w:eastAsia="es-EC"/>
        </w:rPr>
      </w:pPr>
      <w:r w:rsidRPr="00955EC7">
        <w:rPr>
          <w:rFonts w:ascii="Calibri" w:eastAsia="Times New Roman" w:hAnsi="Calibri" w:cs="Calibri"/>
          <w:b/>
          <w:bCs/>
          <w:lang w:val="es-ES" w:eastAsia="es-EC"/>
        </w:rPr>
        <w:t>(DEPARTAMENTO DE MATEMÁTICAS) </w:t>
      </w:r>
      <w:r w:rsidRPr="00955EC7">
        <w:rPr>
          <w:rFonts w:ascii="Calibri" w:eastAsia="Times New Roman" w:hAnsi="Calibri" w:cs="Calibri"/>
          <w:lang w:eastAsia="es-EC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8"/>
        <w:gridCol w:w="1799"/>
        <w:gridCol w:w="1741"/>
        <w:gridCol w:w="3240"/>
      </w:tblGrid>
      <w:tr w:rsidR="00955EC7" w:rsidRPr="00955EC7" w:rsidTr="00955EC7">
        <w:trPr>
          <w:trHeight w:val="420"/>
        </w:trPr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955EC7" w:rsidRPr="00955EC7" w:rsidRDefault="00955EC7" w:rsidP="00955EC7">
            <w:pPr>
              <w:spacing w:beforeAutospacing="1" w:after="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955EC7">
              <w:rPr>
                <w:rFonts w:ascii="Calibri" w:eastAsia="Times New Roman" w:hAnsi="Calibri" w:cs="Calibri"/>
                <w:b/>
                <w:bCs/>
                <w:lang w:val="es-ES" w:eastAsia="es-EC"/>
              </w:rPr>
              <w:t>AÑO:</w:t>
            </w:r>
            <w:r w:rsidRPr="00955EC7">
              <w:rPr>
                <w:rFonts w:ascii="Calibri" w:eastAsia="Times New Roman" w:hAnsi="Calibri" w:cs="Calibri"/>
                <w:lang w:eastAsia="es-EC"/>
              </w:rPr>
              <w:t> 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955EC7" w:rsidRPr="00955EC7" w:rsidRDefault="00955EC7" w:rsidP="00955EC7">
            <w:pPr>
              <w:spacing w:beforeAutospacing="1" w:after="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955EC7">
              <w:rPr>
                <w:rFonts w:ascii="Calibri" w:eastAsia="Times New Roman" w:hAnsi="Calibri" w:cs="Calibri"/>
                <w:lang w:val="es-ES" w:eastAsia="es-EC"/>
              </w:rPr>
              <w:t>2017</w:t>
            </w:r>
            <w:r w:rsidRPr="00955EC7">
              <w:rPr>
                <w:rFonts w:ascii="Calibri" w:eastAsia="Times New Roman" w:hAnsi="Calibri" w:cs="Calibri"/>
                <w:lang w:eastAsia="es-EC"/>
              </w:rPr>
              <w:t>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955EC7" w:rsidRPr="00955EC7" w:rsidRDefault="00955EC7" w:rsidP="00955EC7">
            <w:pPr>
              <w:spacing w:beforeAutospacing="1" w:after="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955EC7">
              <w:rPr>
                <w:rFonts w:ascii="Calibri" w:eastAsia="Times New Roman" w:hAnsi="Calibri" w:cs="Calibri"/>
                <w:b/>
                <w:bCs/>
                <w:lang w:val="es-ES" w:eastAsia="es-EC"/>
              </w:rPr>
              <w:t>PERIODO:</w:t>
            </w:r>
            <w:r w:rsidRPr="00955EC7">
              <w:rPr>
                <w:rFonts w:ascii="Calibri" w:eastAsia="Times New Roman" w:hAnsi="Calibri" w:cs="Calibri"/>
                <w:lang w:eastAsia="es-EC"/>
              </w:rPr>
              <w:t> </w:t>
            </w:r>
          </w:p>
        </w:tc>
        <w:tc>
          <w:tcPr>
            <w:tcW w:w="39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955EC7" w:rsidRPr="00955EC7" w:rsidRDefault="00955EC7" w:rsidP="00955EC7">
            <w:pPr>
              <w:spacing w:beforeAutospacing="1" w:after="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>
              <w:rPr>
                <w:rFonts w:ascii="Calibri" w:eastAsia="Times New Roman" w:hAnsi="Calibri" w:cs="Calibri"/>
                <w:lang w:val="es-ES" w:eastAsia="es-EC"/>
              </w:rPr>
              <w:t>PRIMER</w:t>
            </w:r>
            <w:r w:rsidRPr="00955EC7">
              <w:rPr>
                <w:rFonts w:ascii="Calibri" w:eastAsia="Times New Roman" w:hAnsi="Calibri" w:cs="Calibri"/>
                <w:lang w:val="es-ES" w:eastAsia="es-EC"/>
              </w:rPr>
              <w:t xml:space="preserve"> TÉRMINO</w:t>
            </w:r>
            <w:r w:rsidRPr="00955EC7">
              <w:rPr>
                <w:rFonts w:ascii="Calibri" w:eastAsia="Times New Roman" w:hAnsi="Calibri" w:cs="Calibri"/>
                <w:lang w:eastAsia="es-EC"/>
              </w:rPr>
              <w:t> </w:t>
            </w:r>
          </w:p>
        </w:tc>
      </w:tr>
      <w:tr w:rsidR="00955EC7" w:rsidRPr="00955EC7" w:rsidTr="00955EC7">
        <w:trPr>
          <w:trHeight w:val="270"/>
        </w:trPr>
        <w:tc>
          <w:tcPr>
            <w:tcW w:w="1830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955EC7" w:rsidRPr="00955EC7" w:rsidRDefault="00955EC7" w:rsidP="00955EC7">
            <w:pPr>
              <w:spacing w:beforeAutospacing="1" w:after="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955EC7">
              <w:rPr>
                <w:rFonts w:ascii="Calibri" w:eastAsia="Times New Roman" w:hAnsi="Calibri" w:cs="Calibri"/>
                <w:b/>
                <w:bCs/>
                <w:lang w:val="es-ES" w:eastAsia="es-EC"/>
              </w:rPr>
              <w:t>MATERIA:</w:t>
            </w:r>
            <w:r w:rsidRPr="00955EC7">
              <w:rPr>
                <w:rFonts w:ascii="Calibri" w:eastAsia="Times New Roman" w:hAnsi="Calibri" w:cs="Calibri"/>
                <w:lang w:eastAsia="es-EC"/>
              </w:rPr>
              <w:t> </w:t>
            </w:r>
          </w:p>
        </w:tc>
        <w:tc>
          <w:tcPr>
            <w:tcW w:w="1980" w:type="dxa"/>
            <w:tcBorders>
              <w:top w:val="outset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955EC7" w:rsidRPr="00955EC7" w:rsidRDefault="00955EC7" w:rsidP="00955EC7">
            <w:pPr>
              <w:spacing w:beforeAutospacing="1" w:after="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>
              <w:rPr>
                <w:rFonts w:ascii="Calibri" w:eastAsia="Times New Roman" w:hAnsi="Calibri" w:cs="Calibri"/>
                <w:lang w:val="es-ES" w:eastAsia="es-EC"/>
              </w:rPr>
              <w:t>SIMULACIÓN MATEMÁTICA</w:t>
            </w:r>
            <w:r w:rsidRPr="00955EC7">
              <w:rPr>
                <w:rFonts w:ascii="Calibri" w:eastAsia="Times New Roman" w:hAnsi="Calibri" w:cs="Calibri"/>
                <w:lang w:eastAsia="es-EC"/>
              </w:rPr>
              <w:t> </w:t>
            </w:r>
          </w:p>
        </w:tc>
        <w:tc>
          <w:tcPr>
            <w:tcW w:w="1980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955EC7" w:rsidRPr="00955EC7" w:rsidRDefault="00955EC7" w:rsidP="00955EC7">
            <w:pPr>
              <w:spacing w:beforeAutospacing="1" w:after="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955EC7">
              <w:rPr>
                <w:rFonts w:ascii="Calibri" w:eastAsia="Times New Roman" w:hAnsi="Calibri" w:cs="Calibri"/>
                <w:b/>
                <w:bCs/>
                <w:lang w:val="es-ES" w:eastAsia="es-EC"/>
              </w:rPr>
              <w:t>PROFESOR:</w:t>
            </w:r>
            <w:r w:rsidRPr="00955EC7">
              <w:rPr>
                <w:rFonts w:ascii="Calibri" w:eastAsia="Times New Roman" w:hAnsi="Calibri" w:cs="Calibri"/>
                <w:lang w:eastAsia="es-EC"/>
              </w:rPr>
              <w:t> </w:t>
            </w:r>
          </w:p>
        </w:tc>
        <w:tc>
          <w:tcPr>
            <w:tcW w:w="3960" w:type="dxa"/>
            <w:tcBorders>
              <w:top w:val="outset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955EC7" w:rsidRPr="00955EC7" w:rsidRDefault="00955EC7" w:rsidP="00955EC7">
            <w:pPr>
              <w:spacing w:beforeAutospacing="1" w:after="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955EC7">
              <w:rPr>
                <w:rFonts w:ascii="Calibri" w:eastAsia="Times New Roman" w:hAnsi="Calibri" w:cs="Calibri"/>
                <w:lang w:val="es-ES" w:eastAsia="es-EC"/>
              </w:rPr>
              <w:t>DAVID PINZÓN</w:t>
            </w:r>
            <w:r w:rsidRPr="00955EC7">
              <w:rPr>
                <w:rFonts w:ascii="Calibri" w:eastAsia="Times New Roman" w:hAnsi="Calibri" w:cs="Calibri"/>
                <w:lang w:eastAsia="es-EC"/>
              </w:rPr>
              <w:t> </w:t>
            </w:r>
          </w:p>
        </w:tc>
      </w:tr>
      <w:tr w:rsidR="00955EC7" w:rsidRPr="00955EC7" w:rsidTr="00955EC7">
        <w:trPr>
          <w:trHeight w:val="330"/>
        </w:trPr>
        <w:tc>
          <w:tcPr>
            <w:tcW w:w="1830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955EC7" w:rsidRPr="00955EC7" w:rsidRDefault="00955EC7" w:rsidP="00955EC7">
            <w:pPr>
              <w:spacing w:beforeAutospacing="1" w:after="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955EC7">
              <w:rPr>
                <w:rFonts w:ascii="Calibri" w:eastAsia="Times New Roman" w:hAnsi="Calibri" w:cs="Calibri"/>
                <w:b/>
                <w:bCs/>
                <w:lang w:val="es-ES" w:eastAsia="es-EC"/>
              </w:rPr>
              <w:t>EVALUACIÓN: </w:t>
            </w:r>
            <w:r w:rsidRPr="00955EC7">
              <w:rPr>
                <w:rFonts w:ascii="Calibri" w:eastAsia="Times New Roman" w:hAnsi="Calibri" w:cs="Calibri"/>
                <w:lang w:eastAsia="es-EC"/>
              </w:rPr>
              <w:t> </w:t>
            </w:r>
          </w:p>
        </w:tc>
        <w:tc>
          <w:tcPr>
            <w:tcW w:w="1980" w:type="dxa"/>
            <w:tcBorders>
              <w:top w:val="outset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955EC7" w:rsidRPr="00955EC7" w:rsidRDefault="00955EC7" w:rsidP="00955EC7">
            <w:pPr>
              <w:spacing w:beforeAutospacing="1" w:after="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>
              <w:rPr>
                <w:rFonts w:ascii="Calibri" w:eastAsia="Times New Roman" w:hAnsi="Calibri" w:cs="Calibri"/>
                <w:lang w:val="es-ES" w:eastAsia="es-EC"/>
              </w:rPr>
              <w:t>PRIMERA</w:t>
            </w:r>
            <w:r w:rsidRPr="00955EC7">
              <w:rPr>
                <w:rFonts w:ascii="Calibri" w:eastAsia="Times New Roman" w:hAnsi="Calibri" w:cs="Calibri"/>
                <w:lang w:eastAsia="es-EC"/>
              </w:rPr>
              <w:t> </w:t>
            </w:r>
          </w:p>
        </w:tc>
        <w:tc>
          <w:tcPr>
            <w:tcW w:w="1980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955EC7" w:rsidRPr="00955EC7" w:rsidRDefault="00955EC7" w:rsidP="00955EC7">
            <w:pPr>
              <w:spacing w:beforeAutospacing="1" w:after="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955EC7">
              <w:rPr>
                <w:rFonts w:ascii="Calibri" w:eastAsia="Times New Roman" w:hAnsi="Calibri" w:cs="Calibri"/>
                <w:b/>
                <w:bCs/>
                <w:lang w:val="es-ES" w:eastAsia="es-EC"/>
              </w:rPr>
              <w:t>FECHA:</w:t>
            </w:r>
            <w:r w:rsidRPr="00955EC7">
              <w:rPr>
                <w:rFonts w:ascii="Calibri" w:eastAsia="Times New Roman" w:hAnsi="Calibri" w:cs="Calibri"/>
                <w:lang w:eastAsia="es-EC"/>
              </w:rPr>
              <w:t> </w:t>
            </w:r>
          </w:p>
        </w:tc>
        <w:tc>
          <w:tcPr>
            <w:tcW w:w="3960" w:type="dxa"/>
            <w:tcBorders>
              <w:top w:val="outset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955EC7" w:rsidRPr="00955EC7" w:rsidRDefault="00955EC7" w:rsidP="00955EC7">
            <w:pPr>
              <w:spacing w:beforeAutospacing="1" w:after="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>
              <w:rPr>
                <w:rFonts w:ascii="Calibri" w:eastAsia="Times New Roman" w:hAnsi="Calibri" w:cs="Calibri"/>
                <w:lang w:val="es-ES" w:eastAsia="es-EC"/>
              </w:rPr>
              <w:t>Lunes 26</w:t>
            </w:r>
            <w:r w:rsidRPr="00955EC7">
              <w:rPr>
                <w:rFonts w:ascii="Calibri" w:eastAsia="Times New Roman" w:hAnsi="Calibri" w:cs="Calibri"/>
                <w:lang w:val="es-ES" w:eastAsia="es-EC"/>
              </w:rPr>
              <w:t xml:space="preserve"> de </w:t>
            </w:r>
            <w:proofErr w:type="gramStart"/>
            <w:r>
              <w:rPr>
                <w:rFonts w:ascii="Calibri" w:eastAsia="Times New Roman" w:hAnsi="Calibri" w:cs="Calibri"/>
                <w:lang w:val="es-ES" w:eastAsia="es-EC"/>
              </w:rPr>
              <w:t>Junio</w:t>
            </w:r>
            <w:proofErr w:type="gramEnd"/>
            <w:r w:rsidRPr="00955EC7">
              <w:rPr>
                <w:rFonts w:ascii="Calibri" w:eastAsia="Times New Roman" w:hAnsi="Calibri" w:cs="Calibri"/>
                <w:lang w:val="es-ES" w:eastAsia="es-EC"/>
              </w:rPr>
              <w:t> 2017</w:t>
            </w:r>
            <w:r w:rsidRPr="00955EC7">
              <w:rPr>
                <w:rFonts w:ascii="Calibri" w:eastAsia="Times New Roman" w:hAnsi="Calibri" w:cs="Calibri"/>
                <w:lang w:eastAsia="es-EC"/>
              </w:rPr>
              <w:t> </w:t>
            </w:r>
          </w:p>
        </w:tc>
      </w:tr>
    </w:tbl>
    <w:p w:rsidR="00955EC7" w:rsidRPr="00955EC7" w:rsidRDefault="00955EC7" w:rsidP="00955EC7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2"/>
          <w:szCs w:val="12"/>
          <w:lang w:eastAsia="es-EC"/>
        </w:rPr>
      </w:pPr>
      <w:r w:rsidRPr="00955EC7">
        <w:rPr>
          <w:rFonts w:ascii="Calibri" w:eastAsia="Times New Roman" w:hAnsi="Calibri" w:cs="Calibri"/>
          <w:lang w:eastAsia="es-EC"/>
        </w:rPr>
        <w:t> </w:t>
      </w:r>
    </w:p>
    <w:p w:rsidR="00955EC7" w:rsidRPr="00955EC7" w:rsidRDefault="00955EC7" w:rsidP="00955EC7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2"/>
          <w:szCs w:val="12"/>
          <w:lang w:eastAsia="es-EC"/>
        </w:rPr>
      </w:pPr>
      <w:r w:rsidRPr="00955EC7">
        <w:rPr>
          <w:rFonts w:ascii="Calibri" w:eastAsia="Times New Roman" w:hAnsi="Calibri" w:cs="Calibri"/>
          <w:lang w:val="es-ES" w:eastAsia="es-EC"/>
        </w:rPr>
        <w:t> </w:t>
      </w:r>
      <w:r w:rsidRPr="00955EC7">
        <w:rPr>
          <w:rFonts w:ascii="Calibri" w:eastAsia="Times New Roman" w:hAnsi="Calibri" w:cs="Calibri"/>
          <w:lang w:eastAsia="es-EC"/>
        </w:rPr>
        <w:t> </w:t>
      </w:r>
    </w:p>
    <w:p w:rsidR="00955EC7" w:rsidRPr="00955EC7" w:rsidRDefault="00955EC7" w:rsidP="00955EC7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2"/>
          <w:szCs w:val="12"/>
          <w:lang w:eastAsia="es-EC"/>
        </w:rPr>
      </w:pPr>
      <w:r w:rsidRPr="00955EC7">
        <w:rPr>
          <w:rFonts w:ascii="Times New Roman" w:eastAsia="Times New Roman" w:hAnsi="Times New Roman" w:cs="Times New Roman"/>
          <w:b/>
          <w:bCs/>
          <w:lang w:val="es-ES" w:eastAsia="es-EC"/>
        </w:rPr>
        <w:t>COMPROMISO DE HONOR</w:t>
      </w:r>
      <w:r w:rsidRPr="00955EC7">
        <w:rPr>
          <w:rFonts w:ascii="Times New Roman" w:eastAsia="Times New Roman" w:hAnsi="Times New Roman" w:cs="Times New Roman"/>
          <w:lang w:eastAsia="es-EC"/>
        </w:rPr>
        <w:t> </w:t>
      </w:r>
    </w:p>
    <w:p w:rsidR="00955EC7" w:rsidRPr="00955EC7" w:rsidRDefault="00955EC7" w:rsidP="00955EC7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2"/>
          <w:szCs w:val="12"/>
          <w:lang w:eastAsia="es-EC"/>
        </w:rPr>
      </w:pPr>
      <w:r w:rsidRPr="00955EC7">
        <w:rPr>
          <w:rFonts w:ascii="Times New Roman" w:eastAsia="Times New Roman" w:hAnsi="Times New Roman" w:cs="Times New Roman"/>
          <w:sz w:val="6"/>
          <w:szCs w:val="6"/>
          <w:lang w:eastAsia="es-EC"/>
        </w:rPr>
        <w:t> </w:t>
      </w:r>
    </w:p>
    <w:p w:rsidR="00955EC7" w:rsidRPr="00955EC7" w:rsidRDefault="00955EC7" w:rsidP="00955EC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2"/>
          <w:szCs w:val="12"/>
          <w:lang w:eastAsia="es-EC"/>
        </w:rPr>
      </w:pPr>
      <w:r w:rsidRPr="00955EC7">
        <w:rPr>
          <w:rFonts w:ascii="Times New Roman" w:eastAsia="Times New Roman" w:hAnsi="Times New Roman" w:cs="Times New Roman"/>
          <w:sz w:val="17"/>
          <w:szCs w:val="17"/>
          <w:lang w:val="es-ES" w:eastAsia="es-EC"/>
        </w:rPr>
        <w:t>Yo, …………………………………………………………………………………………………………</w:t>
      </w:r>
      <w:proofErr w:type="gramStart"/>
      <w:r w:rsidRPr="00955EC7">
        <w:rPr>
          <w:rFonts w:ascii="Times New Roman" w:eastAsia="Times New Roman" w:hAnsi="Times New Roman" w:cs="Times New Roman"/>
          <w:sz w:val="17"/>
          <w:szCs w:val="17"/>
          <w:lang w:val="es-ES" w:eastAsia="es-EC"/>
        </w:rPr>
        <w:t>…….</w:t>
      </w:r>
      <w:proofErr w:type="gramEnd"/>
      <w:r w:rsidRPr="00955EC7">
        <w:rPr>
          <w:rFonts w:ascii="Times New Roman" w:eastAsia="Times New Roman" w:hAnsi="Times New Roman" w:cs="Times New Roman"/>
          <w:sz w:val="17"/>
          <w:szCs w:val="17"/>
          <w:lang w:val="es-ES" w:eastAsia="es-EC"/>
        </w:rPr>
        <w:t>.…………… al firmar este compromiso, reconozco que el presente examen está diseñado para ser resuelto de manera individual, que puedo usar una calculadora </w:t>
      </w:r>
      <w:r w:rsidRPr="00955EC7">
        <w:rPr>
          <w:rFonts w:ascii="Times New Roman" w:eastAsia="Times New Roman" w:hAnsi="Times New Roman" w:cs="Times New Roman"/>
          <w:i/>
          <w:iCs/>
          <w:sz w:val="17"/>
          <w:szCs w:val="17"/>
          <w:lang w:val="es-ES" w:eastAsia="es-EC"/>
        </w:rPr>
        <w:t>ordinaria</w:t>
      </w:r>
      <w:r w:rsidRPr="00955EC7">
        <w:rPr>
          <w:rFonts w:ascii="Times New Roman" w:eastAsia="Times New Roman" w:hAnsi="Times New Roman" w:cs="Times New Roman"/>
          <w:sz w:val="17"/>
          <w:szCs w:val="17"/>
          <w:lang w:val="es-ES" w:eastAsia="es-EC"/>
        </w:rPr>
        <w:t> 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 No </w:t>
      </w:r>
      <w:proofErr w:type="gramStart"/>
      <w:r w:rsidRPr="00955EC7">
        <w:rPr>
          <w:rFonts w:ascii="Times New Roman" w:eastAsia="Times New Roman" w:hAnsi="Times New Roman" w:cs="Times New Roman"/>
          <w:sz w:val="17"/>
          <w:szCs w:val="17"/>
          <w:lang w:val="es-ES" w:eastAsia="es-EC"/>
        </w:rPr>
        <w:t>debo</w:t>
      </w:r>
      <w:proofErr w:type="gramEnd"/>
      <w:r w:rsidRPr="00955EC7">
        <w:rPr>
          <w:rFonts w:ascii="Times New Roman" w:eastAsia="Times New Roman" w:hAnsi="Times New Roman" w:cs="Times New Roman"/>
          <w:sz w:val="17"/>
          <w:szCs w:val="17"/>
          <w:lang w:val="es-ES" w:eastAsia="es-EC"/>
        </w:rPr>
        <w:t> además, consultar libros, notas, ni apuntes adicionales a las que se entreguen en esta evaluación. Los temas debo desarrollarlos de manera ordenada. </w:t>
      </w:r>
      <w:r w:rsidRPr="00955EC7">
        <w:rPr>
          <w:rFonts w:ascii="Times New Roman" w:eastAsia="Times New Roman" w:hAnsi="Times New Roman" w:cs="Times New Roman"/>
          <w:sz w:val="17"/>
          <w:szCs w:val="17"/>
          <w:lang w:eastAsia="es-EC"/>
        </w:rPr>
        <w:t> </w:t>
      </w:r>
    </w:p>
    <w:p w:rsidR="00955EC7" w:rsidRPr="00955EC7" w:rsidRDefault="00955EC7" w:rsidP="00955EC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2"/>
          <w:szCs w:val="12"/>
          <w:lang w:eastAsia="es-EC"/>
        </w:rPr>
      </w:pPr>
      <w:r w:rsidRPr="00955EC7">
        <w:rPr>
          <w:rFonts w:ascii="Times New Roman" w:eastAsia="Times New Roman" w:hAnsi="Times New Roman" w:cs="Times New Roman"/>
          <w:b/>
          <w:bCs/>
          <w:i/>
          <w:iCs/>
          <w:sz w:val="17"/>
          <w:szCs w:val="17"/>
          <w:lang w:val="es-ES" w:eastAsia="es-EC"/>
        </w:rPr>
        <w:t>Firmo al pie del presente compromiso, como constancia de haber leído y aceptar la declaración anterior.</w:t>
      </w:r>
      <w:r w:rsidRPr="00955EC7">
        <w:rPr>
          <w:rFonts w:ascii="Times New Roman" w:eastAsia="Times New Roman" w:hAnsi="Times New Roman" w:cs="Times New Roman"/>
          <w:sz w:val="17"/>
          <w:szCs w:val="17"/>
          <w:lang w:eastAsia="es-EC"/>
        </w:rPr>
        <w:t> </w:t>
      </w:r>
    </w:p>
    <w:p w:rsidR="00955EC7" w:rsidRPr="00955EC7" w:rsidRDefault="00955EC7" w:rsidP="00955EC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2"/>
          <w:szCs w:val="12"/>
          <w:lang w:eastAsia="es-EC"/>
        </w:rPr>
      </w:pPr>
      <w:r w:rsidRPr="00955EC7">
        <w:rPr>
          <w:rFonts w:ascii="Times New Roman" w:eastAsia="Times New Roman" w:hAnsi="Times New Roman" w:cs="Times New Roman"/>
          <w:sz w:val="17"/>
          <w:szCs w:val="17"/>
          <w:lang w:eastAsia="es-EC"/>
        </w:rPr>
        <w:t> </w:t>
      </w:r>
    </w:p>
    <w:p w:rsidR="00955EC7" w:rsidRPr="00955EC7" w:rsidRDefault="00955EC7" w:rsidP="00955EC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2"/>
          <w:szCs w:val="12"/>
          <w:lang w:eastAsia="es-EC"/>
        </w:rPr>
      </w:pPr>
      <w:r w:rsidRPr="00955EC7">
        <w:rPr>
          <w:rFonts w:ascii="Times New Roman" w:eastAsia="Times New Roman" w:hAnsi="Times New Roman" w:cs="Times New Roman"/>
          <w:sz w:val="17"/>
          <w:szCs w:val="17"/>
          <w:lang w:val="es-ES" w:eastAsia="es-EC"/>
        </w:rPr>
        <w:t>"Como estudiante de</w:t>
      </w:r>
      <w:r>
        <w:rPr>
          <w:rFonts w:ascii="Times New Roman" w:eastAsia="Times New Roman" w:hAnsi="Times New Roman" w:cs="Times New Roman"/>
          <w:sz w:val="17"/>
          <w:szCs w:val="17"/>
          <w:lang w:val="es-ES" w:eastAsia="es-EC"/>
        </w:rPr>
        <w:t xml:space="preserve"> ESPOL </w:t>
      </w:r>
      <w:r w:rsidRPr="00955EC7">
        <w:rPr>
          <w:rFonts w:ascii="Times New Roman" w:eastAsia="Times New Roman" w:hAnsi="Times New Roman" w:cs="Times New Roman"/>
          <w:sz w:val="17"/>
          <w:szCs w:val="17"/>
          <w:lang w:val="es-ES" w:eastAsia="es-EC"/>
        </w:rPr>
        <w:t>me comprometo a combatir la mediocridad y actuar con honestidad, por eso no copio ni dejo copiar".</w:t>
      </w:r>
      <w:r w:rsidRPr="00955EC7">
        <w:rPr>
          <w:rFonts w:ascii="Times New Roman" w:eastAsia="Times New Roman" w:hAnsi="Times New Roman" w:cs="Times New Roman"/>
          <w:sz w:val="17"/>
          <w:szCs w:val="17"/>
          <w:lang w:eastAsia="es-EC"/>
        </w:rPr>
        <w:t> </w:t>
      </w:r>
    </w:p>
    <w:p w:rsidR="00955EC7" w:rsidRPr="00955EC7" w:rsidRDefault="00955EC7" w:rsidP="00955EC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2"/>
          <w:szCs w:val="12"/>
          <w:lang w:eastAsia="es-EC"/>
        </w:rPr>
      </w:pPr>
      <w:r w:rsidRPr="00955EC7">
        <w:rPr>
          <w:rFonts w:ascii="Times New Roman" w:eastAsia="Times New Roman" w:hAnsi="Times New Roman" w:cs="Times New Roman"/>
          <w:sz w:val="18"/>
          <w:szCs w:val="18"/>
          <w:lang w:eastAsia="es-EC"/>
        </w:rPr>
        <w:t> </w:t>
      </w:r>
    </w:p>
    <w:p w:rsidR="00955EC7" w:rsidRPr="00955EC7" w:rsidRDefault="00955EC7" w:rsidP="00955EC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2"/>
          <w:szCs w:val="12"/>
          <w:lang w:eastAsia="es-EC"/>
        </w:rPr>
      </w:pPr>
      <w:r w:rsidRPr="00955EC7">
        <w:rPr>
          <w:rFonts w:ascii="Times New Roman" w:eastAsia="Times New Roman" w:hAnsi="Times New Roman" w:cs="Times New Roman"/>
          <w:sz w:val="18"/>
          <w:szCs w:val="18"/>
          <w:lang w:eastAsia="es-EC"/>
        </w:rPr>
        <w:t> </w:t>
      </w:r>
    </w:p>
    <w:p w:rsidR="00955EC7" w:rsidRPr="00955EC7" w:rsidRDefault="00955EC7" w:rsidP="00955EC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2"/>
          <w:szCs w:val="12"/>
          <w:lang w:eastAsia="es-EC"/>
        </w:rPr>
      </w:pPr>
      <w:r w:rsidRPr="00955EC7">
        <w:rPr>
          <w:rFonts w:ascii="Times New Roman" w:eastAsia="Times New Roman" w:hAnsi="Times New Roman" w:cs="Times New Roman"/>
          <w:b/>
          <w:bCs/>
          <w:sz w:val="18"/>
          <w:szCs w:val="18"/>
          <w:lang w:val="es-ES" w:eastAsia="es-EC"/>
        </w:rPr>
        <w:t>Firma                                                        </w:t>
      </w:r>
      <w:r w:rsidRPr="00955EC7"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  <w:lang w:val="es-ES" w:eastAsia="es-EC"/>
        </w:rPr>
        <w:t>NÚMERO DE </w:t>
      </w:r>
      <w:proofErr w:type="gramStart"/>
      <w:r w:rsidRPr="00955EC7"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  <w:lang w:val="es-ES" w:eastAsia="es-EC"/>
        </w:rPr>
        <w:t>MATRÍCULA:…</w:t>
      </w:r>
      <w:proofErr w:type="gramEnd"/>
      <w:r w:rsidRPr="00955EC7"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  <w:lang w:val="es-ES" w:eastAsia="es-EC"/>
        </w:rPr>
        <w:t>…………….……………………PARALELO:…………</w:t>
      </w:r>
      <w:r w:rsidRPr="00955EC7">
        <w:rPr>
          <w:rFonts w:ascii="Times New Roman" w:eastAsia="Times New Roman" w:hAnsi="Times New Roman" w:cs="Times New Roman"/>
          <w:sz w:val="16"/>
          <w:szCs w:val="16"/>
          <w:lang w:eastAsia="es-EC"/>
        </w:rPr>
        <w:t> </w:t>
      </w:r>
    </w:p>
    <w:p w:rsidR="00955EC7" w:rsidRPr="00955EC7" w:rsidRDefault="00955EC7" w:rsidP="00955EC7">
      <w:pPr>
        <w:spacing w:after="0" w:line="240" w:lineRule="auto"/>
        <w:jc w:val="right"/>
        <w:textAlignment w:val="baseline"/>
        <w:rPr>
          <w:rFonts w:ascii="Segoe UI" w:eastAsia="Times New Roman" w:hAnsi="Segoe UI" w:cs="Segoe UI"/>
          <w:sz w:val="12"/>
          <w:szCs w:val="12"/>
          <w:lang w:eastAsia="es-EC"/>
        </w:rPr>
      </w:pPr>
      <w:r w:rsidRPr="00955EC7">
        <w:rPr>
          <w:rFonts w:ascii="Calibri" w:eastAsia="Times New Roman" w:hAnsi="Calibri" w:cs="Calibri"/>
          <w:sz w:val="12"/>
          <w:szCs w:val="12"/>
          <w:lang w:eastAsia="es-EC"/>
        </w:rPr>
        <w:t> </w:t>
      </w:r>
    </w:p>
    <w:p w:rsidR="00955EC7" w:rsidRPr="00955EC7" w:rsidRDefault="00955EC7" w:rsidP="00955EC7">
      <w:pPr>
        <w:spacing w:after="0" w:line="240" w:lineRule="auto"/>
        <w:textAlignment w:val="baseline"/>
        <w:rPr>
          <w:rFonts w:ascii="Segoe UI" w:eastAsia="Times New Roman" w:hAnsi="Segoe UI" w:cs="Segoe UI"/>
          <w:sz w:val="12"/>
          <w:szCs w:val="12"/>
          <w:lang w:eastAsia="es-EC"/>
        </w:rPr>
      </w:pPr>
      <w:r w:rsidRPr="00955EC7">
        <w:rPr>
          <w:rFonts w:ascii="Calibri" w:eastAsia="Times New Roman" w:hAnsi="Calibri" w:cs="Calibri"/>
          <w:lang w:eastAsia="es-EC"/>
        </w:rPr>
        <w:t> </w:t>
      </w:r>
    </w:p>
    <w:p w:rsidR="00955EC7" w:rsidRDefault="00955EC7" w:rsidP="00F255B1">
      <w:pPr>
        <w:spacing w:after="0" w:line="0" w:lineRule="atLeast"/>
        <w:rPr>
          <w:rFonts w:ascii="Times New Roman" w:hAnsi="Times New Roman" w:cs="Times New Roman"/>
          <w:b/>
        </w:rPr>
      </w:pPr>
    </w:p>
    <w:p w:rsidR="00A01EF3" w:rsidRPr="00A01EF3" w:rsidRDefault="00A01EF3" w:rsidP="00F255B1">
      <w:pPr>
        <w:spacing w:after="0" w:line="0" w:lineRule="atLeast"/>
        <w:rPr>
          <w:rFonts w:ascii="Times New Roman" w:hAnsi="Times New Roman" w:cs="Times New Roman"/>
          <w:b/>
        </w:rPr>
      </w:pPr>
      <w:r w:rsidRPr="00A01EF3">
        <w:rPr>
          <w:rFonts w:ascii="Times New Roman" w:hAnsi="Times New Roman" w:cs="Times New Roman"/>
          <w:b/>
        </w:rPr>
        <w:t>TEMA 1.</w:t>
      </w:r>
      <w:r w:rsidR="00042A9D">
        <w:rPr>
          <w:rFonts w:ascii="Times New Roman" w:hAnsi="Times New Roman" w:cs="Times New Roman"/>
          <w:b/>
        </w:rPr>
        <w:t xml:space="preserve"> (25</w:t>
      </w:r>
      <w:r>
        <w:rPr>
          <w:rFonts w:ascii="Times New Roman" w:hAnsi="Times New Roman" w:cs="Times New Roman"/>
          <w:b/>
        </w:rPr>
        <w:t xml:space="preserve"> PUNTOS)</w:t>
      </w:r>
    </w:p>
    <w:p w:rsidR="00F255B1" w:rsidRPr="00A01EF3" w:rsidRDefault="00F255B1" w:rsidP="00F255B1">
      <w:pPr>
        <w:spacing w:after="0" w:line="0" w:lineRule="atLeast"/>
        <w:rPr>
          <w:rFonts w:ascii="Times New Roman" w:hAnsi="Times New Roman" w:cs="Times New Roman"/>
        </w:rPr>
      </w:pPr>
      <w:r w:rsidRPr="00A01EF3">
        <w:rPr>
          <w:rFonts w:ascii="Times New Roman" w:hAnsi="Times New Roman" w:cs="Times New Roman"/>
        </w:rPr>
        <w:t>A una lavadora de autos llegan clientes requiriendo diferentes tipos de servicios ofrecidos</w:t>
      </w:r>
    </w:p>
    <w:p w:rsidR="00F255B1" w:rsidRPr="00A01EF3" w:rsidRDefault="00F255B1" w:rsidP="00F255B1">
      <w:pPr>
        <w:spacing w:after="0" w:line="0" w:lineRule="atLeast"/>
        <w:rPr>
          <w:rFonts w:ascii="Times New Roman" w:hAnsi="Times New Roman" w:cs="Times New Roman"/>
        </w:rPr>
      </w:pPr>
      <w:r w:rsidRPr="00A01EF3">
        <w:rPr>
          <w:rFonts w:ascii="Times New Roman" w:hAnsi="Times New Roman" w:cs="Times New Roman"/>
        </w:rPr>
        <w:t>1. Lavado Express</w:t>
      </w:r>
    </w:p>
    <w:p w:rsidR="00F255B1" w:rsidRPr="00A01EF3" w:rsidRDefault="00F255B1" w:rsidP="00F255B1">
      <w:pPr>
        <w:spacing w:after="0" w:line="0" w:lineRule="atLeast"/>
        <w:rPr>
          <w:rFonts w:ascii="Times New Roman" w:hAnsi="Times New Roman" w:cs="Times New Roman"/>
        </w:rPr>
      </w:pPr>
      <w:r w:rsidRPr="00A01EF3">
        <w:rPr>
          <w:rFonts w:ascii="Times New Roman" w:hAnsi="Times New Roman" w:cs="Times New Roman"/>
        </w:rPr>
        <w:t xml:space="preserve">2. Lavado Completo </w:t>
      </w:r>
    </w:p>
    <w:p w:rsidR="00F255B1" w:rsidRPr="00A01EF3" w:rsidRDefault="00F255B1" w:rsidP="00F255B1">
      <w:pPr>
        <w:spacing w:after="0" w:line="0" w:lineRule="atLeast"/>
        <w:rPr>
          <w:rFonts w:ascii="Times New Roman" w:hAnsi="Times New Roman" w:cs="Times New Roman"/>
        </w:rPr>
      </w:pPr>
      <w:r w:rsidRPr="00A01EF3">
        <w:rPr>
          <w:rFonts w:ascii="Times New Roman" w:hAnsi="Times New Roman" w:cs="Times New Roman"/>
        </w:rPr>
        <w:t>3. Lavado Completo y Encerado</w:t>
      </w:r>
    </w:p>
    <w:p w:rsidR="00F255B1" w:rsidRPr="00A01EF3" w:rsidRDefault="00F255B1" w:rsidP="00F255B1">
      <w:pPr>
        <w:spacing w:after="0" w:line="0" w:lineRule="atLeast"/>
        <w:rPr>
          <w:rFonts w:ascii="Times New Roman" w:hAnsi="Times New Roman" w:cs="Times New Roman"/>
        </w:rPr>
      </w:pPr>
    </w:p>
    <w:p w:rsidR="003D4EB6" w:rsidRPr="00A01EF3" w:rsidRDefault="00F255B1" w:rsidP="00F255B1">
      <w:pPr>
        <w:spacing w:after="0" w:line="0" w:lineRule="atLeast"/>
        <w:rPr>
          <w:rFonts w:ascii="Times New Roman" w:hAnsi="Times New Roman" w:cs="Times New Roman"/>
        </w:rPr>
      </w:pPr>
      <w:r w:rsidRPr="00A01EF3">
        <w:rPr>
          <w:rFonts w:ascii="Times New Roman" w:hAnsi="Times New Roman" w:cs="Times New Roman"/>
        </w:rPr>
        <w:t>El tiempo entre arribo de los clientes sigue una distribución como la que se muestra:</w:t>
      </w:r>
    </w:p>
    <w:tbl>
      <w:tblPr>
        <w:tblW w:w="2760" w:type="dxa"/>
        <w:jc w:val="center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1180"/>
        <w:gridCol w:w="1580"/>
      </w:tblGrid>
      <w:tr w:rsidR="00F255B1" w:rsidRPr="00F255B1" w:rsidTr="00ED7296">
        <w:trPr>
          <w:trHeight w:val="705"/>
          <w:jc w:val="center"/>
        </w:trPr>
        <w:tc>
          <w:tcPr>
            <w:tcW w:w="11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000000" w:fill="FFFFFF"/>
            <w:vAlign w:val="bottom"/>
            <w:hideMark/>
          </w:tcPr>
          <w:p w:rsidR="00F255B1" w:rsidRPr="00ED7296" w:rsidRDefault="00F255B1" w:rsidP="00F255B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18"/>
                <w:lang w:eastAsia="es-EC"/>
              </w:rPr>
            </w:pPr>
            <w:r w:rsidRPr="00ED7296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18"/>
                <w:lang w:eastAsia="es-EC"/>
              </w:rPr>
              <w:t>Tiempo entre arribo</w:t>
            </w:r>
          </w:p>
        </w:tc>
        <w:tc>
          <w:tcPr>
            <w:tcW w:w="15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000000" w:fill="FFFFFF"/>
            <w:vAlign w:val="center"/>
            <w:hideMark/>
          </w:tcPr>
          <w:p w:rsidR="00F255B1" w:rsidRPr="00ED7296" w:rsidRDefault="00F255B1" w:rsidP="00F255B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18"/>
                <w:lang w:eastAsia="es-EC"/>
              </w:rPr>
            </w:pPr>
            <w:r w:rsidRPr="00ED7296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18"/>
                <w:lang w:eastAsia="es-EC"/>
              </w:rPr>
              <w:t>Probabilidad</w:t>
            </w:r>
          </w:p>
        </w:tc>
      </w:tr>
      <w:tr w:rsidR="00F255B1" w:rsidRPr="00F255B1" w:rsidTr="00ED7296">
        <w:trPr>
          <w:trHeight w:val="285"/>
          <w:jc w:val="center"/>
        </w:trPr>
        <w:tc>
          <w:tcPr>
            <w:tcW w:w="11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000000" w:fill="FFFFFF"/>
            <w:vAlign w:val="bottom"/>
            <w:hideMark/>
          </w:tcPr>
          <w:p w:rsidR="00F255B1" w:rsidRPr="00ED7296" w:rsidRDefault="00F255B1" w:rsidP="00F255B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18"/>
                <w:lang w:eastAsia="es-EC"/>
              </w:rPr>
            </w:pPr>
            <w:r w:rsidRPr="00ED7296">
              <w:rPr>
                <w:rFonts w:ascii="Times New Roman" w:eastAsia="Times New Roman" w:hAnsi="Times New Roman" w:cs="Times New Roman"/>
                <w:color w:val="333333"/>
                <w:sz w:val="20"/>
                <w:szCs w:val="18"/>
                <w:lang w:eastAsia="es-EC"/>
              </w:rPr>
              <w:t>5</w:t>
            </w:r>
          </w:p>
        </w:tc>
        <w:tc>
          <w:tcPr>
            <w:tcW w:w="15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000000" w:fill="FFFFFF"/>
            <w:vAlign w:val="bottom"/>
            <w:hideMark/>
          </w:tcPr>
          <w:p w:rsidR="00F255B1" w:rsidRPr="00ED7296" w:rsidRDefault="00F255B1" w:rsidP="00F255B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18"/>
                <w:lang w:eastAsia="es-EC"/>
              </w:rPr>
            </w:pPr>
            <w:r w:rsidRPr="00ED7296">
              <w:rPr>
                <w:rFonts w:ascii="Times New Roman" w:eastAsia="Times New Roman" w:hAnsi="Times New Roman" w:cs="Times New Roman"/>
                <w:color w:val="333333"/>
                <w:sz w:val="20"/>
                <w:szCs w:val="18"/>
                <w:lang w:eastAsia="es-EC"/>
              </w:rPr>
              <w:t>0,05</w:t>
            </w:r>
          </w:p>
        </w:tc>
      </w:tr>
      <w:tr w:rsidR="00F255B1" w:rsidRPr="00F255B1" w:rsidTr="00ED7296">
        <w:trPr>
          <w:trHeight w:val="285"/>
          <w:jc w:val="center"/>
        </w:trPr>
        <w:tc>
          <w:tcPr>
            <w:tcW w:w="11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000000" w:fill="FFFFFF"/>
            <w:vAlign w:val="bottom"/>
            <w:hideMark/>
          </w:tcPr>
          <w:p w:rsidR="00F255B1" w:rsidRPr="00ED7296" w:rsidRDefault="00F255B1" w:rsidP="00F255B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18"/>
                <w:lang w:eastAsia="es-EC"/>
              </w:rPr>
            </w:pPr>
            <w:r w:rsidRPr="00ED7296">
              <w:rPr>
                <w:rFonts w:ascii="Times New Roman" w:eastAsia="Times New Roman" w:hAnsi="Times New Roman" w:cs="Times New Roman"/>
                <w:color w:val="333333"/>
                <w:sz w:val="20"/>
                <w:szCs w:val="18"/>
                <w:lang w:eastAsia="es-EC"/>
              </w:rPr>
              <w:t>10</w:t>
            </w:r>
          </w:p>
        </w:tc>
        <w:tc>
          <w:tcPr>
            <w:tcW w:w="15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000000" w:fill="FFFFFF"/>
            <w:vAlign w:val="bottom"/>
            <w:hideMark/>
          </w:tcPr>
          <w:p w:rsidR="00F255B1" w:rsidRPr="00ED7296" w:rsidRDefault="00F255B1" w:rsidP="00F255B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18"/>
                <w:lang w:eastAsia="es-EC"/>
              </w:rPr>
            </w:pPr>
            <w:r w:rsidRPr="00ED7296">
              <w:rPr>
                <w:rFonts w:ascii="Times New Roman" w:eastAsia="Times New Roman" w:hAnsi="Times New Roman" w:cs="Times New Roman"/>
                <w:color w:val="333333"/>
                <w:sz w:val="20"/>
                <w:szCs w:val="18"/>
                <w:lang w:eastAsia="es-EC"/>
              </w:rPr>
              <w:t>0,05</w:t>
            </w:r>
          </w:p>
        </w:tc>
      </w:tr>
      <w:tr w:rsidR="00F255B1" w:rsidRPr="00F255B1" w:rsidTr="00ED7296">
        <w:trPr>
          <w:trHeight w:val="285"/>
          <w:jc w:val="center"/>
        </w:trPr>
        <w:tc>
          <w:tcPr>
            <w:tcW w:w="11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000000" w:fill="FFFFFF"/>
            <w:vAlign w:val="bottom"/>
            <w:hideMark/>
          </w:tcPr>
          <w:p w:rsidR="00F255B1" w:rsidRPr="00ED7296" w:rsidRDefault="00F255B1" w:rsidP="00F255B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18"/>
                <w:lang w:eastAsia="es-EC"/>
              </w:rPr>
            </w:pPr>
            <w:r w:rsidRPr="00ED7296">
              <w:rPr>
                <w:rFonts w:ascii="Times New Roman" w:eastAsia="Times New Roman" w:hAnsi="Times New Roman" w:cs="Times New Roman"/>
                <w:color w:val="333333"/>
                <w:sz w:val="20"/>
                <w:szCs w:val="18"/>
                <w:lang w:eastAsia="es-EC"/>
              </w:rPr>
              <w:t>15</w:t>
            </w:r>
          </w:p>
        </w:tc>
        <w:tc>
          <w:tcPr>
            <w:tcW w:w="15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000000" w:fill="FFFFFF"/>
            <w:vAlign w:val="bottom"/>
            <w:hideMark/>
          </w:tcPr>
          <w:p w:rsidR="00F255B1" w:rsidRPr="00ED7296" w:rsidRDefault="00F255B1" w:rsidP="00F255B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18"/>
                <w:lang w:eastAsia="es-EC"/>
              </w:rPr>
            </w:pPr>
            <w:r w:rsidRPr="00ED7296">
              <w:rPr>
                <w:rFonts w:ascii="Times New Roman" w:eastAsia="Times New Roman" w:hAnsi="Times New Roman" w:cs="Times New Roman"/>
                <w:color w:val="333333"/>
                <w:sz w:val="20"/>
                <w:szCs w:val="18"/>
                <w:lang w:eastAsia="es-EC"/>
              </w:rPr>
              <w:t>0,1</w:t>
            </w:r>
          </w:p>
        </w:tc>
      </w:tr>
      <w:tr w:rsidR="00F255B1" w:rsidRPr="00F255B1" w:rsidTr="00ED7296">
        <w:trPr>
          <w:trHeight w:val="285"/>
          <w:jc w:val="center"/>
        </w:trPr>
        <w:tc>
          <w:tcPr>
            <w:tcW w:w="11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000000" w:fill="FFFFFF"/>
            <w:vAlign w:val="bottom"/>
            <w:hideMark/>
          </w:tcPr>
          <w:p w:rsidR="00F255B1" w:rsidRPr="00ED7296" w:rsidRDefault="00F255B1" w:rsidP="00F255B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18"/>
                <w:lang w:eastAsia="es-EC"/>
              </w:rPr>
            </w:pPr>
            <w:r w:rsidRPr="00ED7296">
              <w:rPr>
                <w:rFonts w:ascii="Times New Roman" w:eastAsia="Times New Roman" w:hAnsi="Times New Roman" w:cs="Times New Roman"/>
                <w:color w:val="333333"/>
                <w:sz w:val="20"/>
                <w:szCs w:val="18"/>
                <w:lang w:eastAsia="es-EC"/>
              </w:rPr>
              <w:t>20</w:t>
            </w:r>
          </w:p>
        </w:tc>
        <w:tc>
          <w:tcPr>
            <w:tcW w:w="15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000000" w:fill="FFFFFF"/>
            <w:vAlign w:val="bottom"/>
            <w:hideMark/>
          </w:tcPr>
          <w:p w:rsidR="00F255B1" w:rsidRPr="00ED7296" w:rsidRDefault="00F255B1" w:rsidP="00F255B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18"/>
                <w:lang w:eastAsia="es-EC"/>
              </w:rPr>
            </w:pPr>
            <w:r w:rsidRPr="00ED7296">
              <w:rPr>
                <w:rFonts w:ascii="Times New Roman" w:eastAsia="Times New Roman" w:hAnsi="Times New Roman" w:cs="Times New Roman"/>
                <w:color w:val="333333"/>
                <w:sz w:val="20"/>
                <w:szCs w:val="18"/>
                <w:lang w:eastAsia="es-EC"/>
              </w:rPr>
              <w:t>0,1</w:t>
            </w:r>
          </w:p>
        </w:tc>
      </w:tr>
      <w:tr w:rsidR="00F255B1" w:rsidRPr="00F255B1" w:rsidTr="00ED7296">
        <w:trPr>
          <w:trHeight w:val="285"/>
          <w:jc w:val="center"/>
        </w:trPr>
        <w:tc>
          <w:tcPr>
            <w:tcW w:w="11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000000" w:fill="FFFFFF"/>
            <w:vAlign w:val="bottom"/>
            <w:hideMark/>
          </w:tcPr>
          <w:p w:rsidR="00F255B1" w:rsidRPr="00ED7296" w:rsidRDefault="00F255B1" w:rsidP="00F255B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18"/>
                <w:lang w:eastAsia="es-EC"/>
              </w:rPr>
            </w:pPr>
            <w:r w:rsidRPr="00ED7296">
              <w:rPr>
                <w:rFonts w:ascii="Times New Roman" w:eastAsia="Times New Roman" w:hAnsi="Times New Roman" w:cs="Times New Roman"/>
                <w:color w:val="333333"/>
                <w:sz w:val="20"/>
                <w:szCs w:val="18"/>
                <w:lang w:eastAsia="es-EC"/>
              </w:rPr>
              <w:t>25</w:t>
            </w:r>
          </w:p>
        </w:tc>
        <w:tc>
          <w:tcPr>
            <w:tcW w:w="15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000000" w:fill="FFFFFF"/>
            <w:vAlign w:val="bottom"/>
            <w:hideMark/>
          </w:tcPr>
          <w:p w:rsidR="00F255B1" w:rsidRPr="00ED7296" w:rsidRDefault="00F255B1" w:rsidP="00F255B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18"/>
                <w:lang w:eastAsia="es-EC"/>
              </w:rPr>
            </w:pPr>
            <w:r w:rsidRPr="00ED7296">
              <w:rPr>
                <w:rFonts w:ascii="Times New Roman" w:eastAsia="Times New Roman" w:hAnsi="Times New Roman" w:cs="Times New Roman"/>
                <w:color w:val="333333"/>
                <w:sz w:val="20"/>
                <w:szCs w:val="18"/>
                <w:lang w:eastAsia="es-EC"/>
              </w:rPr>
              <w:t>0,3</w:t>
            </w:r>
          </w:p>
        </w:tc>
      </w:tr>
      <w:tr w:rsidR="00F255B1" w:rsidRPr="00F255B1" w:rsidTr="00ED7296">
        <w:trPr>
          <w:trHeight w:val="285"/>
          <w:jc w:val="center"/>
        </w:trPr>
        <w:tc>
          <w:tcPr>
            <w:tcW w:w="11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000000" w:fill="FFFFFF"/>
            <w:vAlign w:val="bottom"/>
            <w:hideMark/>
          </w:tcPr>
          <w:p w:rsidR="00F255B1" w:rsidRPr="00ED7296" w:rsidRDefault="00F255B1" w:rsidP="00F255B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18"/>
                <w:lang w:eastAsia="es-EC"/>
              </w:rPr>
            </w:pPr>
            <w:r w:rsidRPr="00ED7296">
              <w:rPr>
                <w:rFonts w:ascii="Times New Roman" w:eastAsia="Times New Roman" w:hAnsi="Times New Roman" w:cs="Times New Roman"/>
                <w:color w:val="333333"/>
                <w:sz w:val="20"/>
                <w:szCs w:val="18"/>
                <w:lang w:eastAsia="es-EC"/>
              </w:rPr>
              <w:t>30</w:t>
            </w:r>
          </w:p>
        </w:tc>
        <w:tc>
          <w:tcPr>
            <w:tcW w:w="15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000000" w:fill="FFFFFF"/>
            <w:vAlign w:val="bottom"/>
            <w:hideMark/>
          </w:tcPr>
          <w:p w:rsidR="00F255B1" w:rsidRPr="00ED7296" w:rsidRDefault="00F255B1" w:rsidP="00F255B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18"/>
                <w:lang w:eastAsia="es-EC"/>
              </w:rPr>
            </w:pPr>
            <w:r w:rsidRPr="00ED7296">
              <w:rPr>
                <w:rFonts w:ascii="Times New Roman" w:eastAsia="Times New Roman" w:hAnsi="Times New Roman" w:cs="Times New Roman"/>
                <w:color w:val="333333"/>
                <w:sz w:val="20"/>
                <w:szCs w:val="18"/>
                <w:lang w:eastAsia="es-EC"/>
              </w:rPr>
              <w:t>0,2</w:t>
            </w:r>
          </w:p>
        </w:tc>
      </w:tr>
      <w:tr w:rsidR="00F255B1" w:rsidRPr="00F255B1" w:rsidTr="00ED7296">
        <w:trPr>
          <w:trHeight w:val="285"/>
          <w:jc w:val="center"/>
        </w:trPr>
        <w:tc>
          <w:tcPr>
            <w:tcW w:w="11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000000" w:fill="FFFFFF"/>
            <w:vAlign w:val="bottom"/>
            <w:hideMark/>
          </w:tcPr>
          <w:p w:rsidR="00F255B1" w:rsidRPr="00ED7296" w:rsidRDefault="00F255B1" w:rsidP="00F255B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18"/>
                <w:lang w:eastAsia="es-EC"/>
              </w:rPr>
            </w:pPr>
            <w:r w:rsidRPr="00ED7296">
              <w:rPr>
                <w:rFonts w:ascii="Times New Roman" w:eastAsia="Times New Roman" w:hAnsi="Times New Roman" w:cs="Times New Roman"/>
                <w:color w:val="333333"/>
                <w:sz w:val="20"/>
                <w:szCs w:val="18"/>
                <w:lang w:eastAsia="es-EC"/>
              </w:rPr>
              <w:t>35</w:t>
            </w:r>
          </w:p>
        </w:tc>
        <w:tc>
          <w:tcPr>
            <w:tcW w:w="15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000000" w:fill="FFFFFF"/>
            <w:vAlign w:val="bottom"/>
            <w:hideMark/>
          </w:tcPr>
          <w:p w:rsidR="00F255B1" w:rsidRPr="00ED7296" w:rsidRDefault="00F255B1" w:rsidP="00F255B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18"/>
                <w:lang w:eastAsia="es-EC"/>
              </w:rPr>
            </w:pPr>
            <w:r w:rsidRPr="00ED7296">
              <w:rPr>
                <w:rFonts w:ascii="Times New Roman" w:eastAsia="Times New Roman" w:hAnsi="Times New Roman" w:cs="Times New Roman"/>
                <w:color w:val="333333"/>
                <w:sz w:val="20"/>
                <w:szCs w:val="18"/>
                <w:lang w:eastAsia="es-EC"/>
              </w:rPr>
              <w:t>0,15</w:t>
            </w:r>
          </w:p>
        </w:tc>
      </w:tr>
      <w:tr w:rsidR="00F255B1" w:rsidRPr="00F255B1" w:rsidTr="00ED7296">
        <w:trPr>
          <w:trHeight w:val="285"/>
          <w:jc w:val="center"/>
        </w:trPr>
        <w:tc>
          <w:tcPr>
            <w:tcW w:w="11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000000" w:fill="FFFFFF"/>
            <w:vAlign w:val="bottom"/>
            <w:hideMark/>
          </w:tcPr>
          <w:p w:rsidR="00F255B1" w:rsidRPr="00ED7296" w:rsidRDefault="00F255B1" w:rsidP="00F255B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18"/>
                <w:lang w:eastAsia="es-EC"/>
              </w:rPr>
            </w:pPr>
            <w:r w:rsidRPr="00ED7296">
              <w:rPr>
                <w:rFonts w:ascii="Times New Roman" w:eastAsia="Times New Roman" w:hAnsi="Times New Roman" w:cs="Times New Roman"/>
                <w:color w:val="333333"/>
                <w:sz w:val="20"/>
                <w:szCs w:val="18"/>
                <w:lang w:eastAsia="es-EC"/>
              </w:rPr>
              <w:t>40</w:t>
            </w:r>
          </w:p>
        </w:tc>
        <w:tc>
          <w:tcPr>
            <w:tcW w:w="15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000000" w:fill="FFFFFF"/>
            <w:vAlign w:val="bottom"/>
            <w:hideMark/>
          </w:tcPr>
          <w:p w:rsidR="00F255B1" w:rsidRPr="00ED7296" w:rsidRDefault="00F255B1" w:rsidP="00F255B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18"/>
                <w:lang w:eastAsia="es-EC"/>
              </w:rPr>
            </w:pPr>
            <w:r w:rsidRPr="00ED7296">
              <w:rPr>
                <w:rFonts w:ascii="Times New Roman" w:eastAsia="Times New Roman" w:hAnsi="Times New Roman" w:cs="Times New Roman"/>
                <w:color w:val="333333"/>
                <w:sz w:val="20"/>
                <w:szCs w:val="18"/>
                <w:lang w:eastAsia="es-EC"/>
              </w:rPr>
              <w:t>0,05</w:t>
            </w:r>
          </w:p>
        </w:tc>
      </w:tr>
    </w:tbl>
    <w:p w:rsidR="00F255B1" w:rsidRPr="00A01EF3" w:rsidRDefault="00F255B1" w:rsidP="00F255B1">
      <w:pPr>
        <w:spacing w:after="0" w:line="0" w:lineRule="atLeast"/>
        <w:rPr>
          <w:rFonts w:ascii="Times New Roman" w:hAnsi="Times New Roman" w:cs="Times New Roman"/>
        </w:rPr>
      </w:pPr>
    </w:p>
    <w:p w:rsidR="00F255B1" w:rsidRDefault="00F255B1" w:rsidP="00F255B1">
      <w:pPr>
        <w:spacing w:after="0" w:line="0" w:lineRule="atLeast"/>
        <w:rPr>
          <w:rFonts w:ascii="Times New Roman" w:hAnsi="Times New Roman" w:cs="Times New Roman"/>
        </w:rPr>
      </w:pPr>
      <w:r w:rsidRPr="00A01EF3">
        <w:rPr>
          <w:rFonts w:ascii="Times New Roman" w:hAnsi="Times New Roman" w:cs="Times New Roman"/>
        </w:rPr>
        <w:t>El tiempo de duración, el precio y la probabilidad de que un cliente requiera el servicio, se presenta en la siguiente tabla:</w:t>
      </w:r>
    </w:p>
    <w:p w:rsidR="00955EC7" w:rsidRDefault="00955EC7" w:rsidP="00F255B1">
      <w:pPr>
        <w:spacing w:after="0" w:line="0" w:lineRule="atLeast"/>
        <w:rPr>
          <w:rFonts w:ascii="Times New Roman" w:hAnsi="Times New Roman" w:cs="Times New Roman"/>
        </w:rPr>
      </w:pPr>
    </w:p>
    <w:p w:rsidR="00955EC7" w:rsidRDefault="00955EC7" w:rsidP="00F255B1">
      <w:pPr>
        <w:spacing w:after="0" w:line="0" w:lineRule="atLeast"/>
        <w:rPr>
          <w:rFonts w:ascii="Times New Roman" w:hAnsi="Times New Roman" w:cs="Times New Roman"/>
        </w:rPr>
      </w:pPr>
    </w:p>
    <w:tbl>
      <w:tblPr>
        <w:tblW w:w="4320" w:type="dxa"/>
        <w:jc w:val="center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1180"/>
        <w:gridCol w:w="1580"/>
        <w:gridCol w:w="1560"/>
      </w:tblGrid>
      <w:tr w:rsidR="00F255B1" w:rsidRPr="00F255B1" w:rsidTr="00AA1095">
        <w:trPr>
          <w:trHeight w:val="915"/>
          <w:jc w:val="center"/>
        </w:trPr>
        <w:tc>
          <w:tcPr>
            <w:tcW w:w="11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000000" w:fill="FFFFFF"/>
            <w:vAlign w:val="center"/>
            <w:hideMark/>
          </w:tcPr>
          <w:p w:rsidR="00F255B1" w:rsidRPr="00ED7296" w:rsidRDefault="00F255B1" w:rsidP="00F255B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18"/>
                <w:lang w:eastAsia="es-EC"/>
              </w:rPr>
            </w:pPr>
            <w:r w:rsidRPr="00ED7296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18"/>
                <w:lang w:eastAsia="es-EC"/>
              </w:rPr>
              <w:lastRenderedPageBreak/>
              <w:t>Duración media del servicio</w:t>
            </w:r>
          </w:p>
        </w:tc>
        <w:tc>
          <w:tcPr>
            <w:tcW w:w="15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000000" w:fill="FFFFFF"/>
            <w:vAlign w:val="center"/>
            <w:hideMark/>
          </w:tcPr>
          <w:p w:rsidR="00F255B1" w:rsidRPr="00ED7296" w:rsidRDefault="00F255B1" w:rsidP="00F255B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18"/>
                <w:lang w:eastAsia="es-EC"/>
              </w:rPr>
            </w:pPr>
            <w:r w:rsidRPr="00ED7296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18"/>
                <w:lang w:eastAsia="es-EC"/>
              </w:rPr>
              <w:t>Precio Servicio</w:t>
            </w:r>
          </w:p>
        </w:tc>
        <w:tc>
          <w:tcPr>
            <w:tcW w:w="15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000000" w:fill="FFFFFF"/>
            <w:vAlign w:val="center"/>
            <w:hideMark/>
          </w:tcPr>
          <w:p w:rsidR="00F255B1" w:rsidRPr="00ED7296" w:rsidRDefault="00F255B1" w:rsidP="00F255B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18"/>
                <w:lang w:eastAsia="es-EC"/>
              </w:rPr>
            </w:pPr>
            <w:r w:rsidRPr="00ED7296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18"/>
                <w:lang w:eastAsia="es-EC"/>
              </w:rPr>
              <w:t>Probabilidad de requerimiento del servicio</w:t>
            </w:r>
          </w:p>
        </w:tc>
      </w:tr>
      <w:tr w:rsidR="00F255B1" w:rsidRPr="00F255B1" w:rsidTr="00AA1095">
        <w:trPr>
          <w:trHeight w:val="285"/>
          <w:jc w:val="center"/>
        </w:trPr>
        <w:tc>
          <w:tcPr>
            <w:tcW w:w="11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000000" w:fill="FFFFFF"/>
            <w:vAlign w:val="bottom"/>
            <w:hideMark/>
          </w:tcPr>
          <w:p w:rsidR="00F255B1" w:rsidRPr="00ED7296" w:rsidRDefault="00F255B1" w:rsidP="00F255B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18"/>
                <w:lang w:eastAsia="es-EC"/>
              </w:rPr>
            </w:pPr>
            <w:r w:rsidRPr="00ED7296">
              <w:rPr>
                <w:rFonts w:ascii="Times New Roman" w:eastAsia="Times New Roman" w:hAnsi="Times New Roman" w:cs="Times New Roman"/>
                <w:color w:val="333333"/>
                <w:sz w:val="20"/>
                <w:szCs w:val="18"/>
                <w:lang w:eastAsia="es-EC"/>
              </w:rPr>
              <w:t>10</w:t>
            </w:r>
          </w:p>
        </w:tc>
        <w:tc>
          <w:tcPr>
            <w:tcW w:w="15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000000" w:fill="FFFFFF"/>
            <w:vAlign w:val="bottom"/>
            <w:hideMark/>
          </w:tcPr>
          <w:p w:rsidR="00F255B1" w:rsidRPr="00ED7296" w:rsidRDefault="00F255B1" w:rsidP="00F255B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18"/>
                <w:lang w:eastAsia="es-EC"/>
              </w:rPr>
            </w:pPr>
            <w:r w:rsidRPr="00ED7296">
              <w:rPr>
                <w:rFonts w:ascii="Times New Roman" w:eastAsia="Times New Roman" w:hAnsi="Times New Roman" w:cs="Times New Roman"/>
                <w:color w:val="333333"/>
                <w:sz w:val="20"/>
                <w:szCs w:val="18"/>
                <w:lang w:eastAsia="es-EC"/>
              </w:rPr>
              <w:t>5,5</w:t>
            </w:r>
          </w:p>
        </w:tc>
        <w:tc>
          <w:tcPr>
            <w:tcW w:w="15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000000" w:fill="FFFFFF"/>
            <w:vAlign w:val="bottom"/>
            <w:hideMark/>
          </w:tcPr>
          <w:p w:rsidR="00F255B1" w:rsidRPr="00ED7296" w:rsidRDefault="00F255B1" w:rsidP="00F255B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18"/>
                <w:lang w:eastAsia="es-EC"/>
              </w:rPr>
            </w:pPr>
            <w:r w:rsidRPr="00ED7296">
              <w:rPr>
                <w:rFonts w:ascii="Times New Roman" w:eastAsia="Times New Roman" w:hAnsi="Times New Roman" w:cs="Times New Roman"/>
                <w:color w:val="333333"/>
                <w:sz w:val="20"/>
                <w:szCs w:val="18"/>
                <w:lang w:eastAsia="es-EC"/>
              </w:rPr>
              <w:t xml:space="preserve"> 0,1875 </w:t>
            </w:r>
          </w:p>
        </w:tc>
      </w:tr>
      <w:tr w:rsidR="00F255B1" w:rsidRPr="00F255B1" w:rsidTr="00AA1095">
        <w:trPr>
          <w:trHeight w:val="285"/>
          <w:jc w:val="center"/>
        </w:trPr>
        <w:tc>
          <w:tcPr>
            <w:tcW w:w="11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000000" w:fill="FFFFFF"/>
            <w:vAlign w:val="bottom"/>
            <w:hideMark/>
          </w:tcPr>
          <w:p w:rsidR="00F255B1" w:rsidRPr="00ED7296" w:rsidRDefault="00F255B1" w:rsidP="00F255B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18"/>
                <w:lang w:eastAsia="es-EC"/>
              </w:rPr>
            </w:pPr>
            <w:r w:rsidRPr="00ED7296">
              <w:rPr>
                <w:rFonts w:ascii="Times New Roman" w:eastAsia="Times New Roman" w:hAnsi="Times New Roman" w:cs="Times New Roman"/>
                <w:color w:val="333333"/>
                <w:sz w:val="20"/>
                <w:szCs w:val="18"/>
                <w:lang w:eastAsia="es-EC"/>
              </w:rPr>
              <w:t>20</w:t>
            </w:r>
          </w:p>
        </w:tc>
        <w:tc>
          <w:tcPr>
            <w:tcW w:w="15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000000" w:fill="FFFFFF"/>
            <w:vAlign w:val="bottom"/>
            <w:hideMark/>
          </w:tcPr>
          <w:p w:rsidR="00F255B1" w:rsidRPr="00ED7296" w:rsidRDefault="00F255B1" w:rsidP="00F255B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18"/>
                <w:lang w:eastAsia="es-EC"/>
              </w:rPr>
            </w:pPr>
            <w:r w:rsidRPr="00ED7296">
              <w:rPr>
                <w:rFonts w:ascii="Times New Roman" w:eastAsia="Times New Roman" w:hAnsi="Times New Roman" w:cs="Times New Roman"/>
                <w:color w:val="333333"/>
                <w:sz w:val="20"/>
                <w:szCs w:val="18"/>
                <w:lang w:eastAsia="es-EC"/>
              </w:rPr>
              <w:t>7</w:t>
            </w:r>
          </w:p>
        </w:tc>
        <w:tc>
          <w:tcPr>
            <w:tcW w:w="15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000000" w:fill="FFFFFF"/>
            <w:vAlign w:val="bottom"/>
            <w:hideMark/>
          </w:tcPr>
          <w:p w:rsidR="00F255B1" w:rsidRPr="00ED7296" w:rsidRDefault="00F255B1" w:rsidP="00F255B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18"/>
                <w:lang w:eastAsia="es-EC"/>
              </w:rPr>
            </w:pPr>
            <w:r w:rsidRPr="00ED7296">
              <w:rPr>
                <w:rFonts w:ascii="Times New Roman" w:eastAsia="Times New Roman" w:hAnsi="Times New Roman" w:cs="Times New Roman"/>
                <w:color w:val="333333"/>
                <w:sz w:val="20"/>
                <w:szCs w:val="18"/>
                <w:lang w:eastAsia="es-EC"/>
              </w:rPr>
              <w:t xml:space="preserve"> 0,3125 </w:t>
            </w:r>
          </w:p>
        </w:tc>
      </w:tr>
      <w:tr w:rsidR="00F255B1" w:rsidRPr="00F255B1" w:rsidTr="00AA1095">
        <w:trPr>
          <w:trHeight w:val="285"/>
          <w:jc w:val="center"/>
        </w:trPr>
        <w:tc>
          <w:tcPr>
            <w:tcW w:w="11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000000" w:fill="FFFFFF"/>
            <w:vAlign w:val="bottom"/>
            <w:hideMark/>
          </w:tcPr>
          <w:p w:rsidR="00F255B1" w:rsidRPr="00ED7296" w:rsidRDefault="00F255B1" w:rsidP="00F255B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18"/>
                <w:lang w:eastAsia="es-EC"/>
              </w:rPr>
            </w:pPr>
            <w:r w:rsidRPr="00ED7296">
              <w:rPr>
                <w:rFonts w:ascii="Times New Roman" w:eastAsia="Times New Roman" w:hAnsi="Times New Roman" w:cs="Times New Roman"/>
                <w:color w:val="333333"/>
                <w:sz w:val="20"/>
                <w:szCs w:val="18"/>
                <w:lang w:eastAsia="es-EC"/>
              </w:rPr>
              <w:t>30</w:t>
            </w:r>
          </w:p>
        </w:tc>
        <w:tc>
          <w:tcPr>
            <w:tcW w:w="15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000000" w:fill="FFFFFF"/>
            <w:vAlign w:val="bottom"/>
            <w:hideMark/>
          </w:tcPr>
          <w:p w:rsidR="00F255B1" w:rsidRPr="00ED7296" w:rsidRDefault="00F255B1" w:rsidP="00F255B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18"/>
                <w:lang w:eastAsia="es-EC"/>
              </w:rPr>
            </w:pPr>
            <w:r w:rsidRPr="00ED7296">
              <w:rPr>
                <w:rFonts w:ascii="Times New Roman" w:eastAsia="Times New Roman" w:hAnsi="Times New Roman" w:cs="Times New Roman"/>
                <w:color w:val="333333"/>
                <w:sz w:val="20"/>
                <w:szCs w:val="18"/>
                <w:lang w:eastAsia="es-EC"/>
              </w:rPr>
              <w:t>9,5</w:t>
            </w:r>
          </w:p>
        </w:tc>
        <w:tc>
          <w:tcPr>
            <w:tcW w:w="15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000000" w:fill="FFFFFF"/>
            <w:vAlign w:val="bottom"/>
            <w:hideMark/>
          </w:tcPr>
          <w:p w:rsidR="00F255B1" w:rsidRPr="00ED7296" w:rsidRDefault="00F255B1" w:rsidP="00F255B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18"/>
                <w:lang w:eastAsia="es-EC"/>
              </w:rPr>
            </w:pPr>
            <w:r w:rsidRPr="00ED7296">
              <w:rPr>
                <w:rFonts w:ascii="Times New Roman" w:eastAsia="Times New Roman" w:hAnsi="Times New Roman" w:cs="Times New Roman"/>
                <w:color w:val="333333"/>
                <w:sz w:val="20"/>
                <w:szCs w:val="18"/>
                <w:lang w:eastAsia="es-EC"/>
              </w:rPr>
              <w:t xml:space="preserve"> 0,5000 </w:t>
            </w:r>
          </w:p>
        </w:tc>
      </w:tr>
    </w:tbl>
    <w:p w:rsidR="00F255B1" w:rsidRPr="00A01EF3" w:rsidRDefault="00F255B1" w:rsidP="00F255B1">
      <w:pPr>
        <w:spacing w:after="0" w:line="0" w:lineRule="atLeast"/>
        <w:rPr>
          <w:rFonts w:ascii="Times New Roman" w:hAnsi="Times New Roman" w:cs="Times New Roman"/>
        </w:rPr>
      </w:pPr>
    </w:p>
    <w:p w:rsidR="00F255B1" w:rsidRPr="00A01EF3" w:rsidRDefault="00F255B1" w:rsidP="00F255B1">
      <w:pPr>
        <w:spacing w:after="0" w:line="0" w:lineRule="atLeast"/>
        <w:rPr>
          <w:rFonts w:ascii="Times New Roman" w:hAnsi="Times New Roman" w:cs="Times New Roman"/>
        </w:rPr>
      </w:pPr>
      <w:r w:rsidRPr="00A01EF3">
        <w:rPr>
          <w:rFonts w:ascii="Times New Roman" w:hAnsi="Times New Roman" w:cs="Times New Roman"/>
        </w:rPr>
        <w:t>El tiempo de duración del servicio en cada uno de los casos sigue una distribución Exponencial.</w:t>
      </w:r>
    </w:p>
    <w:p w:rsidR="00F255B1" w:rsidRDefault="00F255B1" w:rsidP="00F255B1">
      <w:pPr>
        <w:spacing w:after="0" w:line="0" w:lineRule="atLeast"/>
        <w:rPr>
          <w:rFonts w:ascii="Times New Roman" w:hAnsi="Times New Roman" w:cs="Times New Roman"/>
          <w:b/>
        </w:rPr>
      </w:pPr>
      <w:r w:rsidRPr="00A01EF3">
        <w:rPr>
          <w:rFonts w:ascii="Times New Roman" w:hAnsi="Times New Roman" w:cs="Times New Roman"/>
          <w:b/>
        </w:rPr>
        <w:t>Estime la ganancia diaria con un nivel de confianza del 97.5% y un error relativo de 0.10</w:t>
      </w:r>
      <w:r w:rsidR="00C46DE4">
        <w:rPr>
          <w:rFonts w:ascii="Times New Roman" w:hAnsi="Times New Roman" w:cs="Times New Roman"/>
          <w:b/>
        </w:rPr>
        <w:t xml:space="preserve"> y determine el tiempo promedio que </w:t>
      </w:r>
      <w:r w:rsidR="003D3606">
        <w:rPr>
          <w:rFonts w:ascii="Times New Roman" w:hAnsi="Times New Roman" w:cs="Times New Roman"/>
          <w:b/>
        </w:rPr>
        <w:t>pasan en la lavadora</w:t>
      </w:r>
      <w:r w:rsidR="00C46DE4">
        <w:rPr>
          <w:rFonts w:ascii="Times New Roman" w:hAnsi="Times New Roman" w:cs="Times New Roman"/>
          <w:b/>
        </w:rPr>
        <w:t>.</w:t>
      </w:r>
    </w:p>
    <w:p w:rsidR="00A01EF3" w:rsidRDefault="00A01EF3" w:rsidP="00F255B1">
      <w:pPr>
        <w:spacing w:after="0" w:line="0" w:lineRule="atLeast"/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247"/>
        <w:gridCol w:w="546"/>
      </w:tblGrid>
      <w:tr w:rsidR="00454462" w:rsidTr="00454462">
        <w:trPr>
          <w:jc w:val="center"/>
        </w:trPr>
        <w:tc>
          <w:tcPr>
            <w:tcW w:w="4247" w:type="dxa"/>
          </w:tcPr>
          <w:p w:rsidR="00454462" w:rsidRPr="00454462" w:rsidRDefault="00454462" w:rsidP="00F255B1">
            <w:pPr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 simulación funciona</w:t>
            </w:r>
            <w:r w:rsidRPr="00454462">
              <w:rPr>
                <w:rFonts w:ascii="Times New Roman" w:hAnsi="Times New Roman" w:cs="Times New Roman"/>
              </w:rPr>
              <w:t xml:space="preserve"> correctamente</w:t>
            </w:r>
          </w:p>
        </w:tc>
        <w:tc>
          <w:tcPr>
            <w:tcW w:w="546" w:type="dxa"/>
          </w:tcPr>
          <w:p w:rsidR="00454462" w:rsidRPr="00454462" w:rsidRDefault="00454462" w:rsidP="00F255B1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454462">
              <w:rPr>
                <w:rFonts w:ascii="Times New Roman" w:hAnsi="Times New Roman" w:cs="Times New Roman"/>
              </w:rPr>
              <w:t>25</w:t>
            </w:r>
          </w:p>
        </w:tc>
      </w:tr>
      <w:tr w:rsidR="00454462" w:rsidTr="00454462">
        <w:trPr>
          <w:jc w:val="center"/>
        </w:trPr>
        <w:tc>
          <w:tcPr>
            <w:tcW w:w="4247" w:type="dxa"/>
          </w:tcPr>
          <w:p w:rsidR="00454462" w:rsidRPr="00454462" w:rsidRDefault="00454462" w:rsidP="00F255B1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454462">
              <w:rPr>
                <w:rFonts w:ascii="Times New Roman" w:hAnsi="Times New Roman" w:cs="Times New Roman"/>
              </w:rPr>
              <w:t xml:space="preserve">La </w:t>
            </w:r>
            <w:r>
              <w:rPr>
                <w:rFonts w:ascii="Times New Roman" w:hAnsi="Times New Roman" w:cs="Times New Roman"/>
              </w:rPr>
              <w:t>simulación tiene una estructura lógica, pero con errores de forma</w:t>
            </w:r>
          </w:p>
        </w:tc>
        <w:tc>
          <w:tcPr>
            <w:tcW w:w="546" w:type="dxa"/>
          </w:tcPr>
          <w:p w:rsidR="00454462" w:rsidRPr="00454462" w:rsidRDefault="00454462" w:rsidP="00F255B1">
            <w:pPr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454462" w:rsidTr="00454462">
        <w:trPr>
          <w:jc w:val="center"/>
        </w:trPr>
        <w:tc>
          <w:tcPr>
            <w:tcW w:w="4247" w:type="dxa"/>
          </w:tcPr>
          <w:p w:rsidR="00454462" w:rsidRPr="00454462" w:rsidRDefault="00454462" w:rsidP="00F255B1">
            <w:pPr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 simulación tiene una estructura lógica, pero tiene errores de fondo</w:t>
            </w:r>
          </w:p>
        </w:tc>
        <w:tc>
          <w:tcPr>
            <w:tcW w:w="546" w:type="dxa"/>
          </w:tcPr>
          <w:p w:rsidR="00454462" w:rsidRPr="00454462" w:rsidRDefault="00454462" w:rsidP="00F255B1">
            <w:pPr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454462" w:rsidTr="00454462">
        <w:trPr>
          <w:jc w:val="center"/>
        </w:trPr>
        <w:tc>
          <w:tcPr>
            <w:tcW w:w="4247" w:type="dxa"/>
          </w:tcPr>
          <w:p w:rsidR="00454462" w:rsidRPr="00454462" w:rsidRDefault="00454462" w:rsidP="00F255B1">
            <w:pPr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 simulación está incompleta y con errores de forma</w:t>
            </w:r>
          </w:p>
        </w:tc>
        <w:tc>
          <w:tcPr>
            <w:tcW w:w="546" w:type="dxa"/>
          </w:tcPr>
          <w:p w:rsidR="00454462" w:rsidRPr="00454462" w:rsidRDefault="00454462" w:rsidP="00F255B1">
            <w:pPr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454462" w:rsidTr="00454462">
        <w:trPr>
          <w:jc w:val="center"/>
        </w:trPr>
        <w:tc>
          <w:tcPr>
            <w:tcW w:w="4247" w:type="dxa"/>
          </w:tcPr>
          <w:p w:rsidR="00454462" w:rsidRPr="00454462" w:rsidRDefault="00454462" w:rsidP="00F255B1">
            <w:pPr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 simulación está incompleta y con errores de fondo</w:t>
            </w:r>
          </w:p>
        </w:tc>
        <w:tc>
          <w:tcPr>
            <w:tcW w:w="546" w:type="dxa"/>
          </w:tcPr>
          <w:p w:rsidR="00454462" w:rsidRPr="00454462" w:rsidRDefault="00454462" w:rsidP="00F255B1">
            <w:pPr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</w:tbl>
    <w:p w:rsidR="00454462" w:rsidRDefault="00454462" w:rsidP="00F255B1">
      <w:pPr>
        <w:spacing w:after="0" w:line="0" w:lineRule="atLeast"/>
        <w:rPr>
          <w:rFonts w:ascii="Times New Roman" w:hAnsi="Times New Roman" w:cs="Times New Roman"/>
          <w:b/>
        </w:rPr>
      </w:pPr>
    </w:p>
    <w:p w:rsidR="00454462" w:rsidRDefault="00454462" w:rsidP="00F255B1">
      <w:pPr>
        <w:spacing w:after="0" w:line="0" w:lineRule="atLeast"/>
        <w:rPr>
          <w:rFonts w:ascii="Times New Roman" w:hAnsi="Times New Roman" w:cs="Times New Roman"/>
          <w:b/>
        </w:rPr>
      </w:pPr>
    </w:p>
    <w:p w:rsidR="00454462" w:rsidRDefault="00454462" w:rsidP="00F255B1">
      <w:pPr>
        <w:spacing w:after="0" w:line="0" w:lineRule="atLeast"/>
        <w:rPr>
          <w:rFonts w:ascii="Times New Roman" w:hAnsi="Times New Roman" w:cs="Times New Roman"/>
          <w:b/>
        </w:rPr>
      </w:pPr>
    </w:p>
    <w:p w:rsidR="00454462" w:rsidRDefault="00454462" w:rsidP="00F255B1">
      <w:pPr>
        <w:spacing w:after="0" w:line="0" w:lineRule="atLeast"/>
        <w:rPr>
          <w:rFonts w:ascii="Times New Roman" w:hAnsi="Times New Roman" w:cs="Times New Roman"/>
          <w:b/>
        </w:rPr>
      </w:pPr>
    </w:p>
    <w:p w:rsidR="00A01EF3" w:rsidRDefault="00E25B50" w:rsidP="00F255B1">
      <w:pPr>
        <w:spacing w:after="0" w:line="0" w:lineRule="atLeas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TEMA 2. (15</w:t>
      </w:r>
      <w:r w:rsidR="00A01EF3">
        <w:rPr>
          <w:rFonts w:ascii="Times New Roman" w:hAnsi="Times New Roman" w:cs="Times New Roman"/>
          <w:b/>
        </w:rPr>
        <w:t xml:space="preserve"> PUNTOS)</w:t>
      </w:r>
    </w:p>
    <w:p w:rsidR="00A01EF3" w:rsidRDefault="00A01EF3" w:rsidP="00E25B50">
      <w:pPr>
        <w:spacing w:after="0" w:line="0" w:lineRule="atLeast"/>
        <w:jc w:val="both"/>
        <w:rPr>
          <w:rFonts w:ascii="Times New Roman" w:hAnsi="Times New Roman" w:cs="Times New Roman"/>
        </w:rPr>
      </w:pPr>
      <w:r w:rsidRPr="00A01EF3">
        <w:rPr>
          <w:rFonts w:ascii="Times New Roman" w:hAnsi="Times New Roman" w:cs="Times New Roman"/>
        </w:rPr>
        <w:t>El clima se puede considerar un sistema estocástico, porque evoluciona de una manera</w:t>
      </w:r>
      <w:r>
        <w:rPr>
          <w:rFonts w:ascii="Times New Roman" w:hAnsi="Times New Roman" w:cs="Times New Roman"/>
        </w:rPr>
        <w:t xml:space="preserve"> </w:t>
      </w:r>
      <w:r w:rsidRPr="00A01EF3">
        <w:rPr>
          <w:rFonts w:ascii="Times New Roman" w:hAnsi="Times New Roman" w:cs="Times New Roman"/>
        </w:rPr>
        <w:t xml:space="preserve">probabilística de un día a otro. Suponga que para cierto lugar este comportamiento </w:t>
      </w:r>
      <w:r>
        <w:rPr>
          <w:rFonts w:ascii="Times New Roman" w:hAnsi="Times New Roman" w:cs="Times New Roman"/>
        </w:rPr>
        <w:t>p</w:t>
      </w:r>
      <w:r w:rsidRPr="00A01EF3">
        <w:rPr>
          <w:rFonts w:ascii="Times New Roman" w:hAnsi="Times New Roman" w:cs="Times New Roman"/>
        </w:rPr>
        <w:t>robabilístico</w:t>
      </w:r>
      <w:r>
        <w:rPr>
          <w:rFonts w:ascii="Times New Roman" w:hAnsi="Times New Roman" w:cs="Times New Roman"/>
        </w:rPr>
        <w:t xml:space="preserve"> </w:t>
      </w:r>
      <w:r w:rsidRPr="00A01EF3">
        <w:rPr>
          <w:rFonts w:ascii="Times New Roman" w:hAnsi="Times New Roman" w:cs="Times New Roman"/>
        </w:rPr>
        <w:t>satisface la siguiente descripción: La probabilidad de un día despejado para mañana si hoy no</w:t>
      </w:r>
      <w:r>
        <w:rPr>
          <w:rFonts w:ascii="Times New Roman" w:hAnsi="Times New Roman" w:cs="Times New Roman"/>
        </w:rPr>
        <w:t xml:space="preserve"> </w:t>
      </w:r>
      <w:r w:rsidRPr="00A01EF3">
        <w:rPr>
          <w:rFonts w:ascii="Times New Roman" w:hAnsi="Times New Roman" w:cs="Times New Roman"/>
        </w:rPr>
        <w:t>llueve</w:t>
      </w:r>
      <w:r>
        <w:rPr>
          <w:rFonts w:ascii="Times New Roman" w:hAnsi="Times New Roman" w:cs="Times New Roman"/>
        </w:rPr>
        <w:t xml:space="preserve"> (está despejado)</w:t>
      </w:r>
      <w:r w:rsidRPr="00A01EF3">
        <w:rPr>
          <w:rFonts w:ascii="Times New Roman" w:hAnsi="Times New Roman" w:cs="Times New Roman"/>
        </w:rPr>
        <w:t xml:space="preserve"> es del 80% y la probabilidad de un día despejado para mañana si hoy llueve es del 40%.</w:t>
      </w:r>
      <w:r w:rsidR="00427CFB">
        <w:rPr>
          <w:rFonts w:ascii="Times New Roman" w:hAnsi="Times New Roman" w:cs="Times New Roman"/>
        </w:rPr>
        <w:t xml:space="preserve"> </w:t>
      </w:r>
      <w:r w:rsidR="005D7C46">
        <w:rPr>
          <w:rFonts w:ascii="Times New Roman" w:hAnsi="Times New Roman" w:cs="Times New Roman"/>
        </w:rPr>
        <w:t xml:space="preserve">Para determinar si está lloviendo en el </w:t>
      </w:r>
      <w:r w:rsidR="005D7C46" w:rsidRPr="000D1948">
        <w:rPr>
          <w:rFonts w:ascii="Times New Roman" w:hAnsi="Times New Roman" w:cs="Times New Roman"/>
          <w:b/>
        </w:rPr>
        <w:t>día</w:t>
      </w:r>
      <w:r w:rsidR="00427CFB" w:rsidRPr="000D1948">
        <w:rPr>
          <w:rFonts w:ascii="Times New Roman" w:hAnsi="Times New Roman" w:cs="Times New Roman"/>
          <w:b/>
        </w:rPr>
        <w:t xml:space="preserve"> 0</w:t>
      </w:r>
      <w:r w:rsidR="005D7C46">
        <w:rPr>
          <w:rFonts w:ascii="Times New Roman" w:hAnsi="Times New Roman" w:cs="Times New Roman"/>
        </w:rPr>
        <w:t>, suponga</w:t>
      </w:r>
      <w:r w:rsidR="00E25B50">
        <w:rPr>
          <w:rFonts w:ascii="Times New Roman" w:hAnsi="Times New Roman" w:cs="Times New Roman"/>
        </w:rPr>
        <w:t xml:space="preserve"> que</w:t>
      </w:r>
      <w:r w:rsidR="005D7C46">
        <w:rPr>
          <w:rFonts w:ascii="Times New Roman" w:hAnsi="Times New Roman" w:cs="Times New Roman"/>
        </w:rPr>
        <w:t xml:space="preserve"> la probabilidad para dicho día de que este despejado es la misma que la probabilidad de que esté lluvioso</w:t>
      </w:r>
      <w:r w:rsidR="000D1948">
        <w:rPr>
          <w:rFonts w:ascii="Times New Roman" w:hAnsi="Times New Roman" w:cs="Times New Roman"/>
        </w:rPr>
        <w:t>, para el resto de los casos siga el patrón indicado al inicio</w:t>
      </w:r>
      <w:r w:rsidR="005D7C46">
        <w:rPr>
          <w:rFonts w:ascii="Times New Roman" w:hAnsi="Times New Roman" w:cs="Times New Roman"/>
        </w:rPr>
        <w:t>.</w:t>
      </w:r>
      <w:r w:rsidR="00042A9D">
        <w:rPr>
          <w:rFonts w:ascii="Times New Roman" w:hAnsi="Times New Roman" w:cs="Times New Roman"/>
        </w:rPr>
        <w:t xml:space="preserve"> Asuma 1 si el día es lluvioso y 0 si está despejado. Ejemplo:</w:t>
      </w:r>
    </w:p>
    <w:p w:rsidR="00042A9D" w:rsidRDefault="00042A9D" w:rsidP="00E25B50">
      <w:pPr>
        <w:spacing w:after="0" w:line="0" w:lineRule="atLeast"/>
        <w:jc w:val="both"/>
        <w:rPr>
          <w:rFonts w:ascii="Times New Roman" w:hAnsi="Times New Roman" w:cs="Times New Roman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09"/>
        <w:gridCol w:w="754"/>
        <w:gridCol w:w="754"/>
        <w:gridCol w:w="754"/>
        <w:gridCol w:w="754"/>
        <w:gridCol w:w="601"/>
        <w:gridCol w:w="809"/>
      </w:tblGrid>
      <w:tr w:rsidR="00042A9D" w:rsidTr="00F35B05">
        <w:trPr>
          <w:jc w:val="center"/>
        </w:trPr>
        <w:tc>
          <w:tcPr>
            <w:tcW w:w="809" w:type="dxa"/>
          </w:tcPr>
          <w:p w:rsidR="00042A9D" w:rsidRDefault="00042A9D" w:rsidP="00E25B50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Dia 0</w:t>
            </w:r>
          </w:p>
        </w:tc>
        <w:tc>
          <w:tcPr>
            <w:tcW w:w="754" w:type="dxa"/>
          </w:tcPr>
          <w:p w:rsidR="00042A9D" w:rsidRDefault="00042A9D" w:rsidP="00E25B50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Dia1</w:t>
            </w:r>
          </w:p>
        </w:tc>
        <w:tc>
          <w:tcPr>
            <w:tcW w:w="754" w:type="dxa"/>
          </w:tcPr>
          <w:p w:rsidR="00042A9D" w:rsidRDefault="00042A9D" w:rsidP="00E25B50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Dia2</w:t>
            </w:r>
          </w:p>
        </w:tc>
        <w:tc>
          <w:tcPr>
            <w:tcW w:w="754" w:type="dxa"/>
          </w:tcPr>
          <w:p w:rsidR="00042A9D" w:rsidRDefault="00042A9D" w:rsidP="00E25B50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Dia3</w:t>
            </w:r>
          </w:p>
        </w:tc>
        <w:tc>
          <w:tcPr>
            <w:tcW w:w="754" w:type="dxa"/>
          </w:tcPr>
          <w:p w:rsidR="00042A9D" w:rsidRDefault="00042A9D" w:rsidP="00E25B50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Dia4</w:t>
            </w:r>
          </w:p>
        </w:tc>
        <w:tc>
          <w:tcPr>
            <w:tcW w:w="601" w:type="dxa"/>
          </w:tcPr>
          <w:p w:rsidR="00042A9D" w:rsidRDefault="00042A9D" w:rsidP="00E25B50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….</w:t>
            </w:r>
          </w:p>
        </w:tc>
        <w:tc>
          <w:tcPr>
            <w:tcW w:w="809" w:type="dxa"/>
          </w:tcPr>
          <w:p w:rsidR="00042A9D" w:rsidRDefault="00042A9D" w:rsidP="00E25B50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Dia n</w:t>
            </w:r>
          </w:p>
        </w:tc>
      </w:tr>
      <w:tr w:rsidR="00042A9D" w:rsidTr="00F35B05">
        <w:trPr>
          <w:jc w:val="center"/>
        </w:trPr>
        <w:tc>
          <w:tcPr>
            <w:tcW w:w="809" w:type="dxa"/>
          </w:tcPr>
          <w:p w:rsidR="00042A9D" w:rsidRDefault="00042A9D" w:rsidP="00E25B50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54" w:type="dxa"/>
          </w:tcPr>
          <w:p w:rsidR="00042A9D" w:rsidRDefault="00042A9D" w:rsidP="00E25B50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54" w:type="dxa"/>
          </w:tcPr>
          <w:p w:rsidR="00042A9D" w:rsidRDefault="00042A9D" w:rsidP="00E25B50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54" w:type="dxa"/>
          </w:tcPr>
          <w:p w:rsidR="00042A9D" w:rsidRDefault="00042A9D" w:rsidP="00E25B50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54" w:type="dxa"/>
          </w:tcPr>
          <w:p w:rsidR="00042A9D" w:rsidRDefault="00042A9D" w:rsidP="00E25B50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1" w:type="dxa"/>
          </w:tcPr>
          <w:p w:rsidR="00042A9D" w:rsidRDefault="00042A9D" w:rsidP="00E25B50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9" w:type="dxa"/>
          </w:tcPr>
          <w:p w:rsidR="00042A9D" w:rsidRDefault="00042A9D" w:rsidP="00E25B50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042A9D" w:rsidRDefault="00042A9D" w:rsidP="00E25B50">
      <w:pPr>
        <w:spacing w:after="0" w:line="0" w:lineRule="atLeast"/>
        <w:jc w:val="both"/>
        <w:rPr>
          <w:rFonts w:ascii="Times New Roman" w:hAnsi="Times New Roman" w:cs="Times New Roman"/>
        </w:rPr>
      </w:pPr>
    </w:p>
    <w:p w:rsidR="005D7C46" w:rsidRPr="005D7C46" w:rsidRDefault="005D7C46" w:rsidP="00A01EF3">
      <w:pPr>
        <w:spacing w:after="0" w:line="0" w:lineRule="atLeast"/>
        <w:rPr>
          <w:rFonts w:ascii="Times New Roman" w:hAnsi="Times New Roman" w:cs="Times New Roman"/>
        </w:rPr>
      </w:pPr>
    </w:p>
    <w:p w:rsidR="005D7C46" w:rsidRDefault="00E25B50" w:rsidP="00A01EF3">
      <w:pPr>
        <w:spacing w:after="0" w:line="0" w:lineRule="atLeas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Simule la</w:t>
      </w:r>
      <w:r w:rsidR="005D7C46">
        <w:rPr>
          <w:rFonts w:ascii="Times New Roman" w:hAnsi="Times New Roman" w:cs="Times New Roman"/>
          <w:b/>
        </w:rPr>
        <w:t xml:space="preserve"> probab</w:t>
      </w:r>
      <w:r w:rsidR="000D1948">
        <w:rPr>
          <w:rFonts w:ascii="Times New Roman" w:hAnsi="Times New Roman" w:cs="Times New Roman"/>
          <w:b/>
        </w:rPr>
        <w:t>ilidad de tener un día lluvioso (</w:t>
      </w:r>
      <w:r w:rsidR="000D1948" w:rsidRPr="000D1948">
        <w:rPr>
          <w:rFonts w:ascii="Times New Roman" w:hAnsi="Times New Roman" w:cs="Times New Roman"/>
        </w:rPr>
        <w:t>días lluviosos/días totales</w:t>
      </w:r>
      <w:r w:rsidR="000D1948">
        <w:rPr>
          <w:rFonts w:ascii="Times New Roman" w:hAnsi="Times New Roman" w:cs="Times New Roman"/>
          <w:b/>
        </w:rPr>
        <w:t>)</w:t>
      </w:r>
      <w:r w:rsidR="002E3D5E">
        <w:rPr>
          <w:rFonts w:ascii="Times New Roman" w:hAnsi="Times New Roman" w:cs="Times New Roman"/>
          <w:b/>
        </w:rPr>
        <w:t xml:space="preserve"> con un error de estimación de 0.03</w:t>
      </w:r>
      <w:r w:rsidR="00AA1095">
        <w:rPr>
          <w:rFonts w:ascii="Times New Roman" w:hAnsi="Times New Roman" w:cs="Times New Roman"/>
          <w:b/>
        </w:rPr>
        <w:t>.</w:t>
      </w:r>
    </w:p>
    <w:p w:rsidR="00454462" w:rsidRDefault="00454462" w:rsidP="00A01EF3">
      <w:pPr>
        <w:spacing w:after="0" w:line="0" w:lineRule="atLeast"/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247"/>
        <w:gridCol w:w="546"/>
      </w:tblGrid>
      <w:tr w:rsidR="00454462" w:rsidTr="0045674C">
        <w:trPr>
          <w:jc w:val="center"/>
        </w:trPr>
        <w:tc>
          <w:tcPr>
            <w:tcW w:w="4247" w:type="dxa"/>
          </w:tcPr>
          <w:p w:rsidR="00454462" w:rsidRPr="00454462" w:rsidRDefault="00454462" w:rsidP="0045674C">
            <w:pPr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 simulación funciona</w:t>
            </w:r>
            <w:r w:rsidRPr="00454462">
              <w:rPr>
                <w:rFonts w:ascii="Times New Roman" w:hAnsi="Times New Roman" w:cs="Times New Roman"/>
              </w:rPr>
              <w:t xml:space="preserve"> correctamente</w:t>
            </w:r>
          </w:p>
        </w:tc>
        <w:tc>
          <w:tcPr>
            <w:tcW w:w="546" w:type="dxa"/>
          </w:tcPr>
          <w:p w:rsidR="00454462" w:rsidRPr="00454462" w:rsidRDefault="00454462" w:rsidP="0045674C">
            <w:pPr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454462">
              <w:rPr>
                <w:rFonts w:ascii="Times New Roman" w:hAnsi="Times New Roman" w:cs="Times New Roman"/>
              </w:rPr>
              <w:t>5</w:t>
            </w:r>
          </w:p>
        </w:tc>
      </w:tr>
      <w:tr w:rsidR="00454462" w:rsidTr="0045674C">
        <w:trPr>
          <w:jc w:val="center"/>
        </w:trPr>
        <w:tc>
          <w:tcPr>
            <w:tcW w:w="4247" w:type="dxa"/>
          </w:tcPr>
          <w:p w:rsidR="00454462" w:rsidRPr="00454462" w:rsidRDefault="00454462" w:rsidP="0045674C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454462">
              <w:rPr>
                <w:rFonts w:ascii="Times New Roman" w:hAnsi="Times New Roman" w:cs="Times New Roman"/>
              </w:rPr>
              <w:t xml:space="preserve">La </w:t>
            </w:r>
            <w:r>
              <w:rPr>
                <w:rFonts w:ascii="Times New Roman" w:hAnsi="Times New Roman" w:cs="Times New Roman"/>
              </w:rPr>
              <w:t>simulación tiene una estructura lógica, pero con errores de forma</w:t>
            </w:r>
          </w:p>
        </w:tc>
        <w:tc>
          <w:tcPr>
            <w:tcW w:w="546" w:type="dxa"/>
          </w:tcPr>
          <w:p w:rsidR="00454462" w:rsidRPr="00454462" w:rsidRDefault="00454462" w:rsidP="0045674C">
            <w:pPr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</w:tr>
      <w:tr w:rsidR="00454462" w:rsidTr="0045674C">
        <w:trPr>
          <w:jc w:val="center"/>
        </w:trPr>
        <w:tc>
          <w:tcPr>
            <w:tcW w:w="4247" w:type="dxa"/>
          </w:tcPr>
          <w:p w:rsidR="00454462" w:rsidRPr="00454462" w:rsidRDefault="00454462" w:rsidP="0045674C">
            <w:pPr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 simulación tiene una estructura lógica, pero tiene errores de fondo</w:t>
            </w:r>
          </w:p>
        </w:tc>
        <w:tc>
          <w:tcPr>
            <w:tcW w:w="546" w:type="dxa"/>
          </w:tcPr>
          <w:p w:rsidR="00454462" w:rsidRPr="00454462" w:rsidRDefault="00454462" w:rsidP="0045674C">
            <w:pPr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454462" w:rsidTr="0045674C">
        <w:trPr>
          <w:jc w:val="center"/>
        </w:trPr>
        <w:tc>
          <w:tcPr>
            <w:tcW w:w="4247" w:type="dxa"/>
          </w:tcPr>
          <w:p w:rsidR="00454462" w:rsidRPr="00454462" w:rsidRDefault="00454462" w:rsidP="0045674C">
            <w:pPr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 simulación está incompleta y con errores de forma</w:t>
            </w:r>
          </w:p>
        </w:tc>
        <w:tc>
          <w:tcPr>
            <w:tcW w:w="546" w:type="dxa"/>
          </w:tcPr>
          <w:p w:rsidR="00454462" w:rsidRPr="00454462" w:rsidRDefault="00454462" w:rsidP="0045674C">
            <w:pPr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454462" w:rsidTr="0045674C">
        <w:trPr>
          <w:jc w:val="center"/>
        </w:trPr>
        <w:tc>
          <w:tcPr>
            <w:tcW w:w="4247" w:type="dxa"/>
          </w:tcPr>
          <w:p w:rsidR="00454462" w:rsidRPr="00454462" w:rsidRDefault="00454462" w:rsidP="0045674C">
            <w:pPr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 simulación está incompleta y con errores de fondo</w:t>
            </w:r>
          </w:p>
        </w:tc>
        <w:tc>
          <w:tcPr>
            <w:tcW w:w="546" w:type="dxa"/>
          </w:tcPr>
          <w:p w:rsidR="00454462" w:rsidRPr="00454462" w:rsidRDefault="00454462" w:rsidP="0045674C">
            <w:pPr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</w:tbl>
    <w:p w:rsidR="00454462" w:rsidRDefault="00454462" w:rsidP="00A01EF3">
      <w:pPr>
        <w:spacing w:after="0" w:line="0" w:lineRule="atLeast"/>
        <w:rPr>
          <w:rFonts w:ascii="Times New Roman" w:hAnsi="Times New Roman" w:cs="Times New Roman"/>
          <w:b/>
        </w:rPr>
      </w:pPr>
    </w:p>
    <w:p w:rsidR="00454462" w:rsidRDefault="00454462" w:rsidP="00A01EF3">
      <w:pPr>
        <w:spacing w:after="0" w:line="0" w:lineRule="atLeast"/>
        <w:rPr>
          <w:rFonts w:ascii="Times New Roman" w:hAnsi="Times New Roman" w:cs="Times New Roman"/>
          <w:b/>
        </w:rPr>
      </w:pPr>
    </w:p>
    <w:p w:rsidR="00042A9D" w:rsidRDefault="00042A9D" w:rsidP="00A01EF3">
      <w:pPr>
        <w:spacing w:after="0" w:line="0" w:lineRule="atLeast"/>
        <w:rPr>
          <w:rFonts w:ascii="Times New Roman" w:hAnsi="Times New Roman" w:cs="Times New Roman"/>
          <w:b/>
        </w:rPr>
      </w:pPr>
    </w:p>
    <w:p w:rsidR="00042A9D" w:rsidRDefault="00042A9D" w:rsidP="00A01EF3">
      <w:pPr>
        <w:spacing w:after="0" w:line="0" w:lineRule="atLeas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TEMA 3 (10 PUNTOS)</w:t>
      </w:r>
    </w:p>
    <w:p w:rsidR="002E3D5E" w:rsidRDefault="00042A9D" w:rsidP="00ED7296">
      <w:pPr>
        <w:spacing w:after="0" w:line="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Encuentre una combinación de parámetros que permita generar número pseudo-aleatorios con una longitud de ciclo no menor a 10000. Debe mostrar que la combinación cumple las condiciones para un buen generador</w:t>
      </w:r>
      <w:r w:rsidR="00D9617B">
        <w:rPr>
          <w:rFonts w:ascii="Times New Roman" w:hAnsi="Times New Roman" w:cs="Times New Roman"/>
        </w:rPr>
        <w:t>.</w:t>
      </w:r>
    </w:p>
    <w:p w:rsidR="00454462" w:rsidRDefault="00454462" w:rsidP="00ED7296">
      <w:pPr>
        <w:spacing w:after="0" w:line="0" w:lineRule="atLeast"/>
        <w:jc w:val="both"/>
        <w:rPr>
          <w:rFonts w:ascii="Times New Roman" w:hAnsi="Times New Roman" w:cs="Times New Roman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247"/>
        <w:gridCol w:w="546"/>
      </w:tblGrid>
      <w:tr w:rsidR="00454462" w:rsidTr="00AA1095">
        <w:trPr>
          <w:jc w:val="center"/>
        </w:trPr>
        <w:tc>
          <w:tcPr>
            <w:tcW w:w="4247" w:type="dxa"/>
          </w:tcPr>
          <w:p w:rsidR="00454462" w:rsidRDefault="00454462" w:rsidP="00ED7296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Encuentra los parámetros y demuestra utilizando las 3 condiciones</w:t>
            </w:r>
          </w:p>
        </w:tc>
        <w:tc>
          <w:tcPr>
            <w:tcW w:w="546" w:type="dxa"/>
          </w:tcPr>
          <w:p w:rsidR="00454462" w:rsidRDefault="00454462" w:rsidP="00ED7296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454462" w:rsidTr="00AA1095">
        <w:trPr>
          <w:jc w:val="center"/>
        </w:trPr>
        <w:tc>
          <w:tcPr>
            <w:tcW w:w="4247" w:type="dxa"/>
          </w:tcPr>
          <w:p w:rsidR="00454462" w:rsidRDefault="00454462" w:rsidP="00ED7296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Utiliza adecuadamente las 3 condiciones, pero no logra encontrar los parámetros</w:t>
            </w:r>
          </w:p>
        </w:tc>
        <w:tc>
          <w:tcPr>
            <w:tcW w:w="546" w:type="dxa"/>
          </w:tcPr>
          <w:p w:rsidR="00454462" w:rsidRDefault="00134FAB" w:rsidP="00ED7296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454462" w:rsidTr="00AA1095">
        <w:trPr>
          <w:jc w:val="center"/>
        </w:trPr>
        <w:tc>
          <w:tcPr>
            <w:tcW w:w="4247" w:type="dxa"/>
          </w:tcPr>
          <w:p w:rsidR="00454462" w:rsidRDefault="00454462" w:rsidP="00ED7296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Logra probar con dos de las condiciones</w:t>
            </w:r>
          </w:p>
        </w:tc>
        <w:tc>
          <w:tcPr>
            <w:tcW w:w="546" w:type="dxa"/>
          </w:tcPr>
          <w:p w:rsidR="00454462" w:rsidRDefault="00134FAB" w:rsidP="00ED7296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454462" w:rsidTr="00AA1095">
        <w:trPr>
          <w:jc w:val="center"/>
        </w:trPr>
        <w:tc>
          <w:tcPr>
            <w:tcW w:w="4247" w:type="dxa"/>
          </w:tcPr>
          <w:p w:rsidR="00454462" w:rsidRDefault="00454462" w:rsidP="00ED7296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Solo logra probar con una de las condiciones</w:t>
            </w:r>
          </w:p>
        </w:tc>
        <w:tc>
          <w:tcPr>
            <w:tcW w:w="546" w:type="dxa"/>
          </w:tcPr>
          <w:p w:rsidR="00454462" w:rsidRDefault="00134FAB" w:rsidP="00ED7296">
            <w:pPr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:rsidR="00454462" w:rsidRDefault="00454462" w:rsidP="00ED7296">
      <w:pPr>
        <w:spacing w:after="0" w:line="0" w:lineRule="atLeast"/>
        <w:jc w:val="both"/>
        <w:rPr>
          <w:rFonts w:ascii="Times New Roman" w:hAnsi="Times New Roman" w:cs="Times New Roman"/>
        </w:rPr>
      </w:pPr>
    </w:p>
    <w:sectPr w:rsidR="0045446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B1"/>
    <w:rsid w:val="00042A9D"/>
    <w:rsid w:val="000D1948"/>
    <w:rsid w:val="00134FAB"/>
    <w:rsid w:val="002170EE"/>
    <w:rsid w:val="002E3D5E"/>
    <w:rsid w:val="003D3606"/>
    <w:rsid w:val="003D4EB6"/>
    <w:rsid w:val="00427CFB"/>
    <w:rsid w:val="00454462"/>
    <w:rsid w:val="00455EC7"/>
    <w:rsid w:val="005D7C46"/>
    <w:rsid w:val="00955EC7"/>
    <w:rsid w:val="009D3559"/>
    <w:rsid w:val="00A01EF3"/>
    <w:rsid w:val="00AA1095"/>
    <w:rsid w:val="00C46DE4"/>
    <w:rsid w:val="00D9617B"/>
    <w:rsid w:val="00DA0B5D"/>
    <w:rsid w:val="00E25B50"/>
    <w:rsid w:val="00ED7296"/>
    <w:rsid w:val="00F255B1"/>
    <w:rsid w:val="00F35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F1C6B"/>
  <w15:chartTrackingRefBased/>
  <w15:docId w15:val="{1DC21972-BC8F-41D5-999C-6661FBF2E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42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955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character" w:customStyle="1" w:styleId="normaltextrun">
    <w:name w:val="normaltextrun"/>
    <w:basedOn w:val="DefaultParagraphFont"/>
    <w:rsid w:val="00955EC7"/>
  </w:style>
  <w:style w:type="character" w:customStyle="1" w:styleId="eop">
    <w:name w:val="eop"/>
    <w:basedOn w:val="DefaultParagraphFont"/>
    <w:rsid w:val="00955E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153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54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9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5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0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84240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896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93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02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112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37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933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99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741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38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3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59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26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86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353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3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329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844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124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64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98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40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66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29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09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30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1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9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3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1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2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5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06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7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0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0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4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2230</TotalTime>
  <Pages>3</Pages>
  <Words>641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Leonardo Pinzon Ulloa</dc:creator>
  <cp:keywords/>
  <dc:description/>
  <cp:lastModifiedBy>David Leonardo Pinzon Ulloa</cp:lastModifiedBy>
  <cp:revision>14</cp:revision>
  <dcterms:created xsi:type="dcterms:W3CDTF">2017-06-26T05:21:00Z</dcterms:created>
  <dcterms:modified xsi:type="dcterms:W3CDTF">2017-07-10T20:44:00Z</dcterms:modified>
</cp:coreProperties>
</file>