
<file path=[Content_Types].xml><?xml version="1.0" encoding="utf-8"?>
<Types xmlns="http://schemas.openxmlformats.org/package/2006/content-types">
  <Default Extension="xml" ContentType="application/xml"/>
  <Default Extension="tmp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A89C9" w14:textId="77777777" w:rsidR="00B8111A" w:rsidRDefault="00B8111A" w:rsidP="00B8111A">
      <w:pPr>
        <w:ind w:left="142"/>
        <w:jc w:val="center"/>
        <w:rPr>
          <w:b/>
        </w:rPr>
      </w:pPr>
      <w:r w:rsidRPr="00021E79">
        <w:rPr>
          <w:b/>
          <w:noProof/>
          <w:sz w:val="32"/>
        </w:rPr>
        <w:drawing>
          <wp:anchor distT="0" distB="0" distL="114300" distR="114300" simplePos="0" relativeHeight="251659264" behindDoc="1" locked="0" layoutInCell="1" allowOverlap="1" wp14:anchorId="10620B7D" wp14:editId="1C5F712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14:paraId="50149EFD" w14:textId="77777777" w:rsidR="00B8111A" w:rsidRPr="0067296F" w:rsidRDefault="00B8111A" w:rsidP="00B8111A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14:paraId="422427E0" w14:textId="77777777" w:rsidR="00B8111A" w:rsidRDefault="00B8111A" w:rsidP="00B8111A">
      <w:pPr>
        <w:jc w:val="center"/>
        <w:rPr>
          <w:b/>
        </w:rPr>
      </w:pPr>
      <w:r>
        <w:rPr>
          <w:b/>
        </w:rPr>
        <w:t xml:space="preserve">INGENIERIA EN LOGÍSTICA Y TRANSPORTE </w:t>
      </w:r>
    </w:p>
    <w:p w14:paraId="001A9FA9" w14:textId="77777777" w:rsidR="00B8111A" w:rsidRDefault="00B8111A" w:rsidP="00B8111A">
      <w:pPr>
        <w:jc w:val="center"/>
        <w:rPr>
          <w:b/>
        </w:rPr>
      </w:pPr>
    </w:p>
    <w:p w14:paraId="186BBD5C" w14:textId="77777777" w:rsidR="00B8111A" w:rsidRDefault="00B8111A" w:rsidP="00B8111A">
      <w:pPr>
        <w:jc w:val="center"/>
        <w:rPr>
          <w:b/>
        </w:rPr>
      </w:pPr>
    </w:p>
    <w:tbl>
      <w:tblPr>
        <w:tblStyle w:val="TableGrid"/>
        <w:tblW w:w="9115" w:type="dxa"/>
        <w:tblLook w:val="04A0" w:firstRow="1" w:lastRow="0" w:firstColumn="1" w:lastColumn="0" w:noHBand="0" w:noVBand="1"/>
      </w:tblPr>
      <w:tblGrid>
        <w:gridCol w:w="1937"/>
        <w:gridCol w:w="2249"/>
        <w:gridCol w:w="1897"/>
        <w:gridCol w:w="3032"/>
      </w:tblGrid>
      <w:tr w:rsidR="00B8111A" w14:paraId="1D830E53" w14:textId="77777777" w:rsidTr="00C538A0">
        <w:trPr>
          <w:trHeight w:val="298"/>
        </w:trPr>
        <w:tc>
          <w:tcPr>
            <w:tcW w:w="1838" w:type="dxa"/>
            <w:tcBorders>
              <w:right w:val="nil"/>
            </w:tcBorders>
            <w:vAlign w:val="center"/>
          </w:tcPr>
          <w:p w14:paraId="784C3748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1EF1AA98" w14:textId="77777777" w:rsidR="00B8111A" w:rsidRPr="00021E79" w:rsidRDefault="00B8111A" w:rsidP="00C538A0">
            <w:r>
              <w:t>2018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382A4264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4841C082" w14:textId="77777777" w:rsidR="00B8111A" w:rsidRPr="00021E79" w:rsidRDefault="00B8111A" w:rsidP="00C538A0">
            <w:r>
              <w:t>PRIMER TÉ</w:t>
            </w:r>
            <w:r w:rsidRPr="00021E79">
              <w:t>RMINO</w:t>
            </w:r>
          </w:p>
        </w:tc>
      </w:tr>
      <w:tr w:rsidR="00B8111A" w14:paraId="21C96C2A" w14:textId="77777777" w:rsidTr="00C538A0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14:paraId="47C94A7D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103B6A11" w14:textId="43FF65F8" w:rsidR="00B8111A" w:rsidRPr="00021E79" w:rsidRDefault="00B8111A" w:rsidP="00B8111A">
            <w:r>
              <w:t>OPTIMIZACIÓN COMB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5260BAAF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63E6A15E" w14:textId="77777777" w:rsidR="00B8111A" w:rsidRPr="00021E79" w:rsidRDefault="00B8111A" w:rsidP="00C538A0">
            <w:r>
              <w:t>DAVID DE SANTIS BERMEO</w:t>
            </w:r>
          </w:p>
        </w:tc>
      </w:tr>
      <w:tr w:rsidR="00B8111A" w14:paraId="4570C742" w14:textId="77777777" w:rsidTr="00C538A0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14:paraId="47475901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14:paraId="172E5BB9" w14:textId="77777777" w:rsidR="00B8111A" w:rsidRPr="00021E79" w:rsidRDefault="00B8111A" w:rsidP="00C538A0">
            <w:r>
              <w:t>PRIMERA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14:paraId="6881924F" w14:textId="77777777" w:rsidR="00B8111A" w:rsidRPr="00021E79" w:rsidRDefault="00B8111A" w:rsidP="00C538A0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308" w:type="dxa"/>
            <w:tcBorders>
              <w:left w:val="nil"/>
            </w:tcBorders>
            <w:vAlign w:val="center"/>
          </w:tcPr>
          <w:p w14:paraId="4DD6D330" w14:textId="32FC5C7C" w:rsidR="00B8111A" w:rsidRPr="00021E79" w:rsidRDefault="00B8111A" w:rsidP="00C538A0">
            <w:r>
              <w:t>29-06-2018</w:t>
            </w:r>
          </w:p>
        </w:tc>
      </w:tr>
    </w:tbl>
    <w:p w14:paraId="1298FB42" w14:textId="77777777" w:rsidR="00B8111A" w:rsidRDefault="00B8111A" w:rsidP="00B8111A">
      <w:pPr>
        <w:jc w:val="center"/>
        <w:rPr>
          <w:b/>
        </w:rPr>
      </w:pPr>
    </w:p>
    <w:tbl>
      <w:tblPr>
        <w:tblStyle w:val="TableGrid"/>
        <w:tblW w:w="9215" w:type="dxa"/>
        <w:tblLook w:val="04A0" w:firstRow="1" w:lastRow="0" w:firstColumn="1" w:lastColumn="0" w:noHBand="0" w:noVBand="1"/>
      </w:tblPr>
      <w:tblGrid>
        <w:gridCol w:w="9215"/>
      </w:tblGrid>
      <w:tr w:rsidR="00B8111A" w14:paraId="7B79F2BC" w14:textId="77777777" w:rsidTr="00C538A0">
        <w:tc>
          <w:tcPr>
            <w:tcW w:w="9215" w:type="dxa"/>
          </w:tcPr>
          <w:p w14:paraId="11EBC302" w14:textId="77777777" w:rsidR="00B8111A" w:rsidRPr="00D60355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14:paraId="1CA4E7C4" w14:textId="77777777" w:rsidR="00B8111A" w:rsidRPr="00D60355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14:paraId="7D5BFAFA" w14:textId="77777777" w:rsidR="00B8111A" w:rsidRPr="00D60355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14:paraId="4CB8528A" w14:textId="77777777" w:rsidR="00B8111A" w:rsidRPr="005D1E26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</w:t>
            </w:r>
          </w:p>
          <w:p w14:paraId="56434C93" w14:textId="77777777" w:rsidR="00B8111A" w:rsidRPr="005D1E26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14:paraId="6EDD9870" w14:textId="77777777" w:rsidR="00B8111A" w:rsidRPr="005D1E26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14:paraId="462DF640" w14:textId="77777777" w:rsidR="00B8111A" w:rsidRPr="005D1E26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>
              <w:rPr>
                <w:sz w:val="17"/>
                <w:szCs w:val="17"/>
                <w:lang w:val="es-EC"/>
              </w:rPr>
              <w:t>“</w:t>
            </w:r>
            <w:r w:rsidRPr="005D1E26">
              <w:rPr>
                <w:sz w:val="17"/>
                <w:szCs w:val="17"/>
                <w:lang w:val="es-EC"/>
              </w:rPr>
              <w:t>Como estudiante de  ESPOL  me comprometo a combatir la mediocridad y actuar con honestidad, por eso no copio ni dejo copiar</w:t>
            </w:r>
            <w:r>
              <w:rPr>
                <w:sz w:val="17"/>
                <w:szCs w:val="17"/>
                <w:lang w:val="es-EC"/>
              </w:rPr>
              <w:t>”</w:t>
            </w:r>
            <w:r w:rsidRPr="005D1E26">
              <w:rPr>
                <w:sz w:val="17"/>
                <w:szCs w:val="17"/>
                <w:lang w:val="es-EC"/>
              </w:rPr>
              <w:t>.</w:t>
            </w:r>
          </w:p>
          <w:p w14:paraId="6C4CCEF0" w14:textId="77777777" w:rsidR="00B8111A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59ABB749" w14:textId="77777777" w:rsidR="00B8111A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2BA34D27" w14:textId="77777777" w:rsidR="00B8111A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MATRÍCULA:…………….…</w:t>
            </w:r>
            <w:r>
              <w:rPr>
                <w:b/>
                <w:i/>
                <w:sz w:val="16"/>
                <w:szCs w:val="16"/>
              </w:rPr>
              <w:t xml:space="preserve">…………………                      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14:paraId="32D39EA5" w14:textId="77777777" w:rsidR="00B8111A" w:rsidRPr="00DC260C" w:rsidRDefault="00B8111A" w:rsidP="00C538A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14:paraId="1D7B21C0" w14:textId="77777777" w:rsidR="00B8111A" w:rsidRPr="00B8111A" w:rsidRDefault="00B8111A" w:rsidP="00B8111A">
      <w:pPr>
        <w:jc w:val="both"/>
        <w:rPr>
          <w:rStyle w:val="SubtleEmphasis"/>
          <w:i w:val="0"/>
        </w:rPr>
      </w:pPr>
    </w:p>
    <w:p w14:paraId="34CA216B" w14:textId="38363FA1" w:rsidR="009A4F3F" w:rsidRPr="009A4F3F" w:rsidRDefault="009A4F3F" w:rsidP="009A4F3F">
      <w:pPr>
        <w:rPr>
          <w:rStyle w:val="SubtleEmphasis"/>
          <w:rFonts w:asciiTheme="minorHAnsi" w:hAnsiTheme="minorHAnsi" w:cstheme="minorBidi"/>
          <w:b/>
          <w:i w:val="0"/>
          <w:iCs w:val="0"/>
          <w:color w:val="auto"/>
          <w:u w:val="single"/>
        </w:rPr>
      </w:pPr>
      <w:r w:rsidRPr="00F543F9">
        <w:rPr>
          <w:b/>
          <w:u w:val="single"/>
        </w:rPr>
        <w:t>Tema No.1</w:t>
      </w:r>
      <w:r w:rsidRPr="00F543F9">
        <w:rPr>
          <w:u w:val="single"/>
        </w:rPr>
        <w:t xml:space="preserve"> </w:t>
      </w:r>
      <w:r>
        <w:rPr>
          <w:b/>
          <w:u w:val="single"/>
        </w:rPr>
        <w:t>(20</w:t>
      </w:r>
      <w:r w:rsidRPr="00F543F9">
        <w:rPr>
          <w:b/>
          <w:u w:val="single"/>
        </w:rPr>
        <w:t xml:space="preserve"> puntos)</w:t>
      </w:r>
    </w:p>
    <w:p w14:paraId="13EE2AD0" w14:textId="24C02391" w:rsidR="000D2B32" w:rsidRPr="004B0822" w:rsidRDefault="00EC2C17" w:rsidP="009A4F3F">
      <w:pPr>
        <w:jc w:val="both"/>
        <w:rPr>
          <w:rStyle w:val="SubtleEmphasis"/>
          <w:i w:val="0"/>
        </w:rPr>
      </w:pPr>
      <w:r w:rsidRPr="004B0822">
        <w:rPr>
          <w:rStyle w:val="SubtleEmphasis"/>
          <w:i w:val="0"/>
        </w:rPr>
        <w:t xml:space="preserve">Usted </w:t>
      </w:r>
      <w:r w:rsidR="00C95A71" w:rsidRPr="004B0822">
        <w:rPr>
          <w:rStyle w:val="SubtleEmphasis"/>
          <w:i w:val="0"/>
        </w:rPr>
        <w:t xml:space="preserve">está a punto de iniciar un nuevo semestre y tiene que decidir que materias deberá tomar. Cada materia requiere un número de horas de </w:t>
      </w:r>
      <w:proofErr w:type="spellStart"/>
      <w:r w:rsidR="00C95A71" w:rsidRPr="004B0822">
        <w:rPr>
          <w:rStyle w:val="SubtleEmphasis"/>
          <w:i w:val="0"/>
        </w:rPr>
        <w:t>dedicación</w:t>
      </w:r>
      <w:proofErr w:type="spellEnd"/>
      <w:r w:rsidR="00C95A71" w:rsidRPr="004B0822">
        <w:rPr>
          <w:rStyle w:val="SubtleEmphasis"/>
          <w:i w:val="0"/>
        </w:rPr>
        <w:t xml:space="preserve"> </w:t>
      </w:r>
      <w:proofErr w:type="spellStart"/>
      <w:r w:rsidR="00C95A71" w:rsidRPr="004B0822">
        <w:rPr>
          <w:rStyle w:val="SubtleEmphasis"/>
          <w:i w:val="0"/>
        </w:rPr>
        <w:t>por</w:t>
      </w:r>
      <w:proofErr w:type="spellEnd"/>
      <w:r w:rsidR="00C95A71" w:rsidRPr="004B0822">
        <w:rPr>
          <w:rStyle w:val="SubtleEmphasis"/>
          <w:i w:val="0"/>
        </w:rPr>
        <w:t xml:space="preserve"> </w:t>
      </w:r>
      <w:proofErr w:type="spellStart"/>
      <w:r w:rsidR="004D3B39" w:rsidRPr="004B0822">
        <w:rPr>
          <w:rStyle w:val="SubtleEmphasis"/>
          <w:i w:val="0"/>
        </w:rPr>
        <w:t>semana</w:t>
      </w:r>
      <w:proofErr w:type="spellEnd"/>
      <w:r w:rsidR="004D3B39" w:rsidRPr="004B0822">
        <w:rPr>
          <w:rStyle w:val="SubtleEmphasis"/>
          <w:i w:val="0"/>
        </w:rPr>
        <w:t xml:space="preserve"> (</w:t>
      </w:r>
      <w:r w:rsidR="00C95A71" w:rsidRPr="004B0822">
        <w:rPr>
          <w:rStyle w:val="SubtleEmphasis"/>
          <w:i w:val="0"/>
        </w:rPr>
        <w:t xml:space="preserve">horas </w:t>
      </w:r>
      <w:proofErr w:type="spellStart"/>
      <w:r w:rsidR="00C95A71" w:rsidRPr="004B0822">
        <w:rPr>
          <w:rStyle w:val="SubtleEmphasis"/>
          <w:i w:val="0"/>
        </w:rPr>
        <w:t>teóricas</w:t>
      </w:r>
      <w:proofErr w:type="spellEnd"/>
      <w:r w:rsidR="00C95A71" w:rsidRPr="004B0822">
        <w:rPr>
          <w:rStyle w:val="SubtleEmphasis"/>
          <w:i w:val="0"/>
        </w:rPr>
        <w:t xml:space="preserve"> + horas </w:t>
      </w:r>
      <w:proofErr w:type="spellStart"/>
      <w:r w:rsidR="00C95A71" w:rsidRPr="004B0822">
        <w:rPr>
          <w:rStyle w:val="SubtleEmphasis"/>
          <w:i w:val="0"/>
        </w:rPr>
        <w:t>practicas</w:t>
      </w:r>
      <w:proofErr w:type="spellEnd"/>
      <w:r w:rsidR="00C95A71" w:rsidRPr="004B0822">
        <w:rPr>
          <w:rStyle w:val="SubtleEmphasis"/>
          <w:i w:val="0"/>
        </w:rPr>
        <w:t xml:space="preserve"> + horas de aprendizaje autónomo)</w:t>
      </w:r>
      <w:r w:rsidR="000D2B32" w:rsidRPr="004B0822">
        <w:rPr>
          <w:rStyle w:val="SubtleEmphasis"/>
          <w:i w:val="0"/>
        </w:rPr>
        <w:t>. Cada materia tiene un nivel de importancia para usted, toda esta información la encontrara en la tabla 1. Sin embargo usted justo ha empezado a trabajar por lo que sus horas disponibles para estudiar se han limitado a 20.</w:t>
      </w:r>
    </w:p>
    <w:tbl>
      <w:tblPr>
        <w:tblW w:w="8329" w:type="dxa"/>
        <w:tblInd w:w="175" w:type="dxa"/>
        <w:tblLook w:val="04A0" w:firstRow="1" w:lastRow="0" w:firstColumn="1" w:lastColumn="0" w:noHBand="0" w:noVBand="1"/>
      </w:tblPr>
      <w:tblGrid>
        <w:gridCol w:w="3201"/>
        <w:gridCol w:w="1040"/>
        <w:gridCol w:w="1103"/>
        <w:gridCol w:w="1571"/>
        <w:gridCol w:w="1414"/>
      </w:tblGrid>
      <w:tr w:rsidR="00F5504F" w:rsidRPr="00F5504F" w14:paraId="6861A8A1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F13F" w14:textId="77777777" w:rsidR="00F5504F" w:rsidRPr="00F5504F" w:rsidRDefault="00F5504F" w:rsidP="00F5504F">
            <w:pPr>
              <w:rPr>
                <w:lang w:val="es-ES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D9F9" w14:textId="030ABC39" w:rsidR="00F5504F" w:rsidRPr="00F5504F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Número</w:t>
            </w: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 xml:space="preserve"> de horas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085E" w14:textId="77777777" w:rsidR="00F5504F" w:rsidRPr="00F5504F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lang w:val="es-ES"/>
              </w:rPr>
            </w:pPr>
          </w:p>
        </w:tc>
      </w:tr>
      <w:tr w:rsidR="00F5504F" w:rsidRPr="004B0822" w14:paraId="54154E56" w14:textId="77777777" w:rsidTr="00623735">
        <w:trPr>
          <w:trHeight w:val="683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2852" w14:textId="77777777" w:rsidR="00F5504F" w:rsidRPr="00F5504F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Materias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809E" w14:textId="77777777" w:rsidR="00F5504F" w:rsidRPr="00623735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</w:pPr>
            <w:r w:rsidRPr="00623735"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  <w:t>Teóricas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1B66" w14:textId="77777777" w:rsidR="00F5504F" w:rsidRPr="00623735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</w:pPr>
            <w:r w:rsidRPr="00623735"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  <w:t>Practicas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BE0C" w14:textId="2EEDEB18" w:rsidR="00F5504F" w:rsidRPr="00623735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</w:pPr>
            <w:r w:rsidRPr="00623735"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  <w:t xml:space="preserve">Aprendizaje </w:t>
            </w:r>
            <w:r w:rsidRPr="00623735">
              <w:rPr>
                <w:rFonts w:eastAsia="Times New Roman"/>
                <w:b/>
                <w:bCs/>
                <w:color w:val="000000"/>
                <w:sz w:val="22"/>
              </w:rPr>
              <w:t>Autónomo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895C" w14:textId="77777777" w:rsidR="00F5504F" w:rsidRPr="00623735" w:rsidRDefault="00F5504F" w:rsidP="00F5504F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</w:pPr>
            <w:r w:rsidRPr="00623735">
              <w:rPr>
                <w:rFonts w:eastAsia="Times New Roman"/>
                <w:b/>
                <w:bCs/>
                <w:color w:val="000000"/>
                <w:sz w:val="22"/>
                <w:lang w:val="es-ES"/>
              </w:rPr>
              <w:t>Importancia</w:t>
            </w:r>
          </w:p>
        </w:tc>
      </w:tr>
      <w:tr w:rsidR="004B0822" w:rsidRPr="00F5504F" w14:paraId="7B63F158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10C2" w14:textId="7860B528" w:rsidR="00F5504F" w:rsidRPr="00F5504F" w:rsidRDefault="00F5504F" w:rsidP="00F5504F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Meta</w:t>
            </w:r>
            <w:r w:rsidRPr="004B0822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heurísticas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C250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36C0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4CB9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4167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10</w:t>
            </w:r>
          </w:p>
        </w:tc>
      </w:tr>
      <w:tr w:rsidR="004B0822" w:rsidRPr="00F5504F" w14:paraId="12FA6CE8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B095" w14:textId="77777777" w:rsidR="00F5504F" w:rsidRPr="00F5504F" w:rsidRDefault="00F5504F" w:rsidP="00F5504F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Logística  Internacional y Aduana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2875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F2AA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1548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6DD6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5</w:t>
            </w:r>
          </w:p>
        </w:tc>
      </w:tr>
      <w:tr w:rsidR="004B0822" w:rsidRPr="00F5504F" w14:paraId="41CED9FD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C2AB" w14:textId="77777777" w:rsidR="00F5504F" w:rsidRPr="00F5504F" w:rsidRDefault="00F5504F" w:rsidP="00F5504F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Control Estadístico de Procesos 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F169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3A70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A6BE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8882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7</w:t>
            </w:r>
          </w:p>
        </w:tc>
      </w:tr>
      <w:tr w:rsidR="004B0822" w:rsidRPr="00F5504F" w14:paraId="36264D6F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9501" w14:textId="77777777" w:rsidR="00F5504F" w:rsidRPr="00F5504F" w:rsidRDefault="00F5504F" w:rsidP="00F5504F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Series de Tiempo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15E3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8D18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8D36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3300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8</w:t>
            </w:r>
          </w:p>
        </w:tc>
      </w:tr>
      <w:tr w:rsidR="004B0822" w:rsidRPr="00F5504F" w14:paraId="48942562" w14:textId="77777777" w:rsidTr="00623735">
        <w:trPr>
          <w:trHeight w:val="32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6B45" w14:textId="77777777" w:rsidR="00F5504F" w:rsidRPr="00F5504F" w:rsidRDefault="00F5504F" w:rsidP="00F5504F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F5504F">
              <w:rPr>
                <w:rFonts w:eastAsia="Times New Roman"/>
                <w:b/>
                <w:bCs/>
                <w:color w:val="000000"/>
                <w:lang w:val="es-ES"/>
              </w:rPr>
              <w:t>Fundamentos de Administración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2F01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F36E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BA66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A336" w14:textId="77777777" w:rsidR="00F5504F" w:rsidRPr="00F5504F" w:rsidRDefault="00F5504F" w:rsidP="00F5504F">
            <w:pPr>
              <w:jc w:val="center"/>
              <w:rPr>
                <w:rFonts w:eastAsia="Times New Roman"/>
                <w:color w:val="000000"/>
                <w:lang w:val="es-ES"/>
              </w:rPr>
            </w:pPr>
            <w:r w:rsidRPr="00F5504F">
              <w:rPr>
                <w:rFonts w:eastAsia="Times New Roman"/>
                <w:color w:val="000000"/>
                <w:lang w:val="es-ES"/>
              </w:rPr>
              <w:t>3</w:t>
            </w:r>
          </w:p>
        </w:tc>
      </w:tr>
    </w:tbl>
    <w:p w14:paraId="68D5C475" w14:textId="4F86FFC3" w:rsidR="00F5504F" w:rsidRPr="004B0822" w:rsidRDefault="00F5504F" w:rsidP="00F5504F">
      <w:pPr>
        <w:jc w:val="center"/>
        <w:rPr>
          <w:rStyle w:val="SubtleEmphasis"/>
          <w:i w:val="0"/>
        </w:rPr>
      </w:pPr>
      <w:proofErr w:type="spellStart"/>
      <w:r w:rsidRPr="004B0822">
        <w:rPr>
          <w:rStyle w:val="SubtleEmphasis"/>
          <w:b/>
          <w:i w:val="0"/>
        </w:rPr>
        <w:t>Tabla</w:t>
      </w:r>
      <w:proofErr w:type="spellEnd"/>
      <w:r w:rsidRPr="004B0822">
        <w:rPr>
          <w:rStyle w:val="SubtleEmphasis"/>
          <w:b/>
          <w:i w:val="0"/>
        </w:rPr>
        <w:t xml:space="preserve"> 1</w:t>
      </w:r>
      <w:r w:rsidR="000445F4" w:rsidRPr="004B0822">
        <w:rPr>
          <w:rStyle w:val="SubtleEmphasis"/>
          <w:b/>
          <w:i w:val="0"/>
        </w:rPr>
        <w:t>:</w:t>
      </w:r>
      <w:r w:rsidRPr="004B0822">
        <w:rPr>
          <w:rStyle w:val="SubtleEmphasis"/>
          <w:b/>
          <w:i w:val="0"/>
        </w:rPr>
        <w:t xml:space="preserve"> </w:t>
      </w:r>
      <w:r w:rsidR="004D3B39" w:rsidRPr="004B0822">
        <w:rPr>
          <w:rStyle w:val="SubtleEmphasis"/>
          <w:i w:val="0"/>
        </w:rPr>
        <w:t>Information</w:t>
      </w:r>
      <w:r w:rsidRPr="004B0822">
        <w:rPr>
          <w:rStyle w:val="SubtleEmphasis"/>
          <w:i w:val="0"/>
        </w:rPr>
        <w:t xml:space="preserve"> de las materias a tomar</w:t>
      </w:r>
    </w:p>
    <w:p w14:paraId="7644E98D" w14:textId="77777777" w:rsidR="000D2B32" w:rsidRPr="004B0822" w:rsidRDefault="000D2B32" w:rsidP="000D2B32">
      <w:pPr>
        <w:pStyle w:val="ListParagraph"/>
        <w:ind w:left="360"/>
        <w:jc w:val="both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</w:p>
    <w:p w14:paraId="1003CB1B" w14:textId="0AF6744A" w:rsidR="00D13C69" w:rsidRPr="004B0822" w:rsidRDefault="000D2B32" w:rsidP="009A4F3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</w:pP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Formule el modelo matemático que </w:t>
      </w:r>
      <w:r w:rsidR="00C00C96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le permita decidir que materias seleccionar de tal manera que se maximice la importancia total y no exceda las horas disponibles para estudiar</w:t>
      </w:r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. (5 </w:t>
      </w:r>
      <w:proofErr w:type="spellStart"/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ptos</w:t>
      </w:r>
      <w:proofErr w:type="spellEnd"/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)</w:t>
      </w:r>
    </w:p>
    <w:p w14:paraId="020A2D57" w14:textId="4DDD9AF4" w:rsidR="00C00C96" w:rsidRPr="004B0822" w:rsidRDefault="00C00C96" w:rsidP="009A4F3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</w:pP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Para tomar Control estadísticos de procesos debe también estar tomando series de tiempo y para tomar Fundamentos de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Administración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debe estar tomando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Logística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lastRenderedPageBreak/>
        <w:t>Internacional y aduanas</w:t>
      </w:r>
      <w:r w:rsidR="001F30E1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y </w:t>
      </w:r>
      <w:r w:rsidR="00F5504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Control estadístico de Procesos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. Formule estas condiciones dentro de su problema de optimización</w:t>
      </w:r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.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</w:t>
      </w:r>
      <w:r w:rsidR="004C26EC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(</w:t>
      </w:r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5 </w:t>
      </w:r>
      <w:proofErr w:type="spellStart"/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ptos</w:t>
      </w:r>
      <w:proofErr w:type="spellEnd"/>
      <w:r w:rsidR="004C26EC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)</w:t>
      </w:r>
    </w:p>
    <w:p w14:paraId="713DC042" w14:textId="768CE032" w:rsidR="00F5504F" w:rsidRPr="004B0822" w:rsidRDefault="00F5504F" w:rsidP="009A4F3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</w:pP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Este literal no está relacionado con los 2 anteriores. En la tabla 2 están dados el retorno esperado y la inversión  de varios proyectos. Suponiendo que usted tiene $5 para invertir y puede invertir en un proyecto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más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de una vez. ¿Como debería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invertir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sus $5 de tal manera que maximice sus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ganancias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 xml:space="preserve"> </w:t>
      </w:r>
      <w:r w:rsidR="000445F4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>?</w:t>
      </w:r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 xml:space="preserve">. </w:t>
      </w:r>
      <w:r w:rsidR="004C26EC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>(</w:t>
      </w:r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 xml:space="preserve">10 </w:t>
      </w:r>
      <w:proofErr w:type="spellStart"/>
      <w:r w:rsidR="009A4F3F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>ptos</w:t>
      </w:r>
      <w:proofErr w:type="spellEnd"/>
      <w:r w:rsidR="004C26EC"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  <w:lang w:val="en-AU"/>
        </w:rPr>
        <w:t>)</w:t>
      </w:r>
    </w:p>
    <w:tbl>
      <w:tblPr>
        <w:tblW w:w="5620" w:type="dxa"/>
        <w:jc w:val="center"/>
        <w:tblLook w:val="04A0" w:firstRow="1" w:lastRow="0" w:firstColumn="1" w:lastColumn="0" w:noHBand="0" w:noVBand="1"/>
      </w:tblPr>
      <w:tblGrid>
        <w:gridCol w:w="1460"/>
        <w:gridCol w:w="1040"/>
        <w:gridCol w:w="1040"/>
        <w:gridCol w:w="1040"/>
        <w:gridCol w:w="1040"/>
      </w:tblGrid>
      <w:tr w:rsidR="000445F4" w:rsidRPr="000445F4" w14:paraId="279B4FD8" w14:textId="77777777" w:rsidTr="000445F4">
        <w:trPr>
          <w:trHeight w:val="32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1FC9" w14:textId="77777777" w:rsidR="000445F4" w:rsidRPr="000445F4" w:rsidRDefault="000445F4" w:rsidP="000445F4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0445F4">
              <w:rPr>
                <w:rFonts w:eastAsia="Times New Roman"/>
                <w:b/>
                <w:bCs/>
                <w:color w:val="000000"/>
                <w:lang w:val="es-ES"/>
              </w:rPr>
              <w:t>Proyectos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43CFC" w14:textId="77777777" w:rsidR="000445F4" w:rsidRPr="000445F4" w:rsidRDefault="000445F4" w:rsidP="000445F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45F4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56A8" w14:textId="77777777" w:rsidR="000445F4" w:rsidRPr="000445F4" w:rsidRDefault="000445F4" w:rsidP="000445F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45F4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2CF8" w14:textId="77777777" w:rsidR="000445F4" w:rsidRPr="000445F4" w:rsidRDefault="000445F4" w:rsidP="000445F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45F4"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F9F1" w14:textId="77777777" w:rsidR="000445F4" w:rsidRPr="000445F4" w:rsidRDefault="000445F4" w:rsidP="000445F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45F4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</w:tr>
      <w:tr w:rsidR="000445F4" w:rsidRPr="000445F4" w14:paraId="2423E32A" w14:textId="77777777" w:rsidTr="000445F4">
        <w:trPr>
          <w:trHeight w:val="32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DB47" w14:textId="09BF032B" w:rsidR="000445F4" w:rsidRPr="000445F4" w:rsidRDefault="000445F4" w:rsidP="000445F4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Inversión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E30C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1C4D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80C0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2A3A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$4</w:t>
            </w:r>
          </w:p>
        </w:tc>
      </w:tr>
      <w:tr w:rsidR="000445F4" w:rsidRPr="000445F4" w14:paraId="3961C12C" w14:textId="77777777" w:rsidTr="000445F4">
        <w:trPr>
          <w:trHeight w:val="32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91E9" w14:textId="77777777" w:rsidR="000445F4" w:rsidRPr="000445F4" w:rsidRDefault="000445F4" w:rsidP="000445F4">
            <w:pPr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0445F4">
              <w:rPr>
                <w:rFonts w:eastAsia="Times New Roman"/>
                <w:b/>
                <w:bCs/>
                <w:color w:val="000000"/>
                <w:lang w:val="es-ES"/>
              </w:rPr>
              <w:t>Retorno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4E59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5060" w14:textId="16EB9EC9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</w:t>
            </w:r>
            <w:r w:rsidR="009A4F3F" w:rsidRPr="004B082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3484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7AEE" w14:textId="77777777" w:rsidR="000445F4" w:rsidRPr="000445F4" w:rsidRDefault="000445F4" w:rsidP="000445F4">
            <w:pPr>
              <w:jc w:val="center"/>
              <w:rPr>
                <w:rFonts w:eastAsia="Times New Roman"/>
                <w:color w:val="000000"/>
              </w:rPr>
            </w:pPr>
            <w:r w:rsidRPr="000445F4">
              <w:rPr>
                <w:rFonts w:eastAsia="Times New Roman"/>
                <w:color w:val="000000"/>
              </w:rPr>
              <w:t>$9</w:t>
            </w:r>
          </w:p>
        </w:tc>
      </w:tr>
    </w:tbl>
    <w:p w14:paraId="2105E665" w14:textId="54FD07C3" w:rsidR="000445F4" w:rsidRPr="004B0822" w:rsidRDefault="000445F4" w:rsidP="000445F4">
      <w:pPr>
        <w:pStyle w:val="ListParagraph"/>
        <w:ind w:left="1080"/>
        <w:jc w:val="center"/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</w:pPr>
      <w:r w:rsidRPr="004B0822">
        <w:rPr>
          <w:rFonts w:ascii="Times New Roman" w:hAnsi="Times New Roman" w:cs="Times New Roman"/>
          <w:b/>
          <w:iCs/>
          <w:color w:val="404040" w:themeColor="text1" w:themeTint="BF"/>
          <w:sz w:val="24"/>
          <w:szCs w:val="24"/>
        </w:rPr>
        <w:t xml:space="preserve">Tabla 2: </w:t>
      </w:r>
      <w:r w:rsidRPr="004B0822"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  <w:t>Información sobre proyectos de inversión</w:t>
      </w:r>
    </w:p>
    <w:p w14:paraId="16DAB62B" w14:textId="77777777" w:rsidR="00D92C96" w:rsidRPr="004B0822" w:rsidRDefault="00D92C96" w:rsidP="00C95A71">
      <w:pPr>
        <w:pStyle w:val="ListParagraph"/>
        <w:ind w:left="360"/>
        <w:jc w:val="center"/>
        <w:rPr>
          <w:rFonts w:ascii="Times New Roman" w:hAnsi="Times New Roman" w:cs="Times New Roman"/>
          <w:iCs/>
          <w:color w:val="404040" w:themeColor="text1" w:themeTint="BF"/>
          <w:sz w:val="24"/>
          <w:szCs w:val="24"/>
        </w:rPr>
      </w:pPr>
    </w:p>
    <w:p w14:paraId="291A9656" w14:textId="6DB3D4B9" w:rsidR="009A4F3F" w:rsidRPr="004B0822" w:rsidRDefault="009A4F3F" w:rsidP="009A4F3F">
      <w:pPr>
        <w:rPr>
          <w:b/>
          <w:u w:val="single"/>
          <w:lang w:val="es-ES"/>
        </w:rPr>
      </w:pPr>
      <w:r w:rsidRPr="004B0822">
        <w:rPr>
          <w:b/>
          <w:u w:val="single"/>
          <w:lang w:val="es-ES"/>
        </w:rPr>
        <w:t>Tema No.2</w:t>
      </w:r>
      <w:r w:rsidRPr="004B0822">
        <w:rPr>
          <w:u w:val="single"/>
          <w:lang w:val="es-ES"/>
        </w:rPr>
        <w:t xml:space="preserve"> </w:t>
      </w:r>
      <w:r w:rsidRPr="004B0822">
        <w:rPr>
          <w:b/>
          <w:u w:val="single"/>
          <w:lang w:val="es-ES"/>
        </w:rPr>
        <w:t>(</w:t>
      </w:r>
      <w:r w:rsidR="0003723F" w:rsidRPr="004B0822">
        <w:rPr>
          <w:b/>
          <w:u w:val="single"/>
          <w:lang w:val="es-ES"/>
        </w:rPr>
        <w:t>15</w:t>
      </w:r>
      <w:r w:rsidRPr="004B0822">
        <w:rPr>
          <w:b/>
          <w:u w:val="single"/>
          <w:lang w:val="es-ES"/>
        </w:rPr>
        <w:t xml:space="preserve"> puntos)</w:t>
      </w:r>
    </w:p>
    <w:p w14:paraId="4FAEA0F4" w14:textId="77777777" w:rsidR="00862551" w:rsidRPr="004B0822" w:rsidRDefault="00862551" w:rsidP="009A4F3F">
      <w:pPr>
        <w:pStyle w:val="ListParagraph"/>
        <w:ind w:left="0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Dada la matriz de incidencia, </w:t>
      </w:r>
    </w:p>
    <w:tbl>
      <w:tblPr>
        <w:tblW w:w="3620" w:type="dxa"/>
        <w:jc w:val="center"/>
        <w:tblLook w:val="04A0" w:firstRow="1" w:lastRow="0" w:firstColumn="1" w:lastColumn="0" w:noHBand="0" w:noVBand="1"/>
      </w:tblPr>
      <w:tblGrid>
        <w:gridCol w:w="580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4C26EC" w:rsidRPr="004B0822" w14:paraId="3629C39F" w14:textId="77777777" w:rsidTr="00C538A0">
        <w:trPr>
          <w:trHeight w:val="64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5719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44C9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904F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e2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16DF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e3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1944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e4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1EA5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6AB7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e6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F953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e7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AEF6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e8</w:t>
            </w:r>
          </w:p>
        </w:tc>
      </w:tr>
      <w:tr w:rsidR="004C26EC" w:rsidRPr="004B0822" w14:paraId="4510E4D2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83B3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5B2B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653F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1FEB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41ED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0CD9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9BF4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9F2F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82C1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</w:tr>
      <w:tr w:rsidR="004C26EC" w:rsidRPr="004B0822" w14:paraId="08C6322E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1828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79D1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251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895F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F86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2B43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95FD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CD12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144A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</w:tr>
      <w:tr w:rsidR="004C26EC" w:rsidRPr="004B0822" w14:paraId="7200B381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B347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76D8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2453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2E2F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BD75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F910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A032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7FA6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C2D8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</w:tr>
      <w:tr w:rsidR="004C26EC" w:rsidRPr="004B0822" w14:paraId="0C6B08D8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504E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7E4D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3220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F3E2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DB20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330B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ED5B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BD63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4613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</w:tr>
      <w:tr w:rsidR="004C26EC" w:rsidRPr="004B0822" w14:paraId="1DE30171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F3F4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94EE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5EA2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2891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39F6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72C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F38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09DE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527B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</w:tr>
      <w:tr w:rsidR="004C26EC" w:rsidRPr="004B0822" w14:paraId="582EB3B5" w14:textId="77777777" w:rsidTr="00C538A0">
        <w:trPr>
          <w:trHeight w:val="32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0DD7" w14:textId="77777777" w:rsidR="004C26EC" w:rsidRPr="004B0822" w:rsidRDefault="004C26EC" w:rsidP="00C538A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4B0822">
              <w:rPr>
                <w:rFonts w:eastAsia="Times New Roman"/>
                <w:b/>
                <w:bCs/>
                <w:color w:val="000000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B704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D9F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87F8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EC77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73FC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73F9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0BD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7EDE" w14:textId="77777777" w:rsidR="004C26EC" w:rsidRPr="004B0822" w:rsidRDefault="004C26EC" w:rsidP="00C538A0">
            <w:pPr>
              <w:jc w:val="center"/>
              <w:rPr>
                <w:rFonts w:eastAsia="Times New Roman"/>
                <w:color w:val="000000"/>
              </w:rPr>
            </w:pPr>
            <w:r w:rsidRPr="004B0822">
              <w:rPr>
                <w:rFonts w:eastAsia="Times New Roman"/>
                <w:color w:val="000000"/>
              </w:rPr>
              <w:t>1</w:t>
            </w:r>
          </w:p>
        </w:tc>
      </w:tr>
    </w:tbl>
    <w:p w14:paraId="12B11547" w14:textId="77777777" w:rsidR="004C26EC" w:rsidRPr="004B0822" w:rsidRDefault="004C26EC" w:rsidP="004C26EC">
      <w:pPr>
        <w:pStyle w:val="ListParagraph"/>
        <w:ind w:left="360"/>
        <w:jc w:val="center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  <w:r w:rsidRPr="004B0822">
        <w:rPr>
          <w:rStyle w:val="SubtleEmphasis"/>
          <w:rFonts w:ascii="Times New Roman" w:hAnsi="Times New Roman" w:cs="Times New Roman"/>
          <w:b/>
          <w:i w:val="0"/>
          <w:sz w:val="24"/>
          <w:szCs w:val="24"/>
        </w:rPr>
        <w:t>Tabla 3:</w:t>
      </w: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Matriz de incidencia</w:t>
      </w:r>
    </w:p>
    <w:p w14:paraId="021731F6" w14:textId="77777777" w:rsidR="004C26EC" w:rsidRPr="004B0822" w:rsidRDefault="004C26EC" w:rsidP="009A4F3F">
      <w:pPr>
        <w:pStyle w:val="ListParagraph"/>
        <w:ind w:left="0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</w:p>
    <w:p w14:paraId="30324987" w14:textId="77777777" w:rsidR="00862551" w:rsidRPr="004B0822" w:rsidRDefault="00862551" w:rsidP="009A4F3F">
      <w:pPr>
        <w:pStyle w:val="ListParagraph"/>
        <w:ind w:left="0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</w:p>
    <w:p w14:paraId="4244AAAF" w14:textId="7F8225C5" w:rsidR="00532767" w:rsidRPr="004B0822" w:rsidRDefault="00862551" w:rsidP="004C26EC">
      <w:pPr>
        <w:pStyle w:val="ListParagraph"/>
        <w:numPr>
          <w:ilvl w:val="0"/>
          <w:numId w:val="9"/>
        </w:numPr>
        <w:jc w:val="both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Graficar el grafo correspondiente</w:t>
      </w:r>
      <w:r w:rsidR="0003723F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e indicar el grado de cada nodo y el orden del grafo</w:t>
      </w:r>
      <w:r w:rsidR="00F13C6A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.</w:t>
      </w:r>
      <w:r w:rsidR="0003723F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C26EC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(</w:t>
      </w:r>
      <w:r w:rsidR="000C64A2">
        <w:rPr>
          <w:rStyle w:val="SubtleEmphasis"/>
          <w:rFonts w:ascii="Times New Roman" w:hAnsi="Times New Roman" w:cs="Times New Roman"/>
          <w:i w:val="0"/>
          <w:sz w:val="24"/>
          <w:szCs w:val="24"/>
        </w:rPr>
        <w:t>3</w:t>
      </w:r>
      <w:r w:rsidR="0003723F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03723F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ptos</w:t>
      </w:r>
      <w:proofErr w:type="spellEnd"/>
      <w:r w:rsidR="004C26EC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)</w:t>
      </w:r>
    </w:p>
    <w:p w14:paraId="29578E72" w14:textId="77777777" w:rsidR="004C26EC" w:rsidRPr="004B0822" w:rsidRDefault="004C26EC" w:rsidP="004C26EC">
      <w:pPr>
        <w:pStyle w:val="ListParagraph"/>
        <w:ind w:left="360"/>
        <w:jc w:val="both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</w:p>
    <w:p w14:paraId="3F510A43" w14:textId="17E3296B" w:rsidR="00862551" w:rsidRPr="004B0822" w:rsidRDefault="0003723F" w:rsidP="004C26EC">
      <w:pPr>
        <w:pStyle w:val="ListParagraph"/>
        <w:numPr>
          <w:ilvl w:val="0"/>
          <w:numId w:val="9"/>
        </w:numPr>
        <w:jc w:val="both"/>
        <w:rPr>
          <w:rStyle w:val="SubtleEmphasis"/>
          <w:rFonts w:ascii="Times New Roman" w:hAnsi="Times New Roman" w:cs="Times New Roman"/>
          <w:i w:val="0"/>
          <w:sz w:val="24"/>
          <w:szCs w:val="24"/>
        </w:rPr>
      </w:pP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Verificar si es </w:t>
      </w:r>
      <w:proofErr w:type="spellStart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euleriano</w:t>
      </w:r>
      <w:proofErr w:type="spellEnd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. De serlo indicar cuál</w:t>
      </w: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es el ciclo </w:t>
      </w:r>
      <w:proofErr w:type="spellStart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euleriano</w:t>
      </w:r>
      <w:proofErr w:type="spellEnd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e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n representación vectorial </w:t>
      </w:r>
      <w:proofErr w:type="spellStart"/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ejm</w:t>
      </w:r>
      <w:proofErr w:type="spellEnd"/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1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2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,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2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3,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3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4,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41</w:t>
      </w:r>
      <w:r w:rsidR="00862551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. Caso contrario, agregar las </w:t>
      </w: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aristas inherentes de tal manera que el ciclo </w:t>
      </w:r>
      <w:proofErr w:type="spellStart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euleriano</w:t>
      </w:r>
      <w:proofErr w:type="spellEnd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tenga la mínima distancia recorrida. La distancia recorrida entre cualquier par de nodo la pueden encontrar en la matriz adjunta. Luego, indicar cuál es el ciclo </w:t>
      </w:r>
      <w:proofErr w:type="spellStart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euleri</w:t>
      </w:r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>ano</w:t>
      </w:r>
      <w:proofErr w:type="spellEnd"/>
      <w:r w:rsidR="00D05D34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en representación vectorial y la distancia recorrida.</w:t>
      </w: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C26EC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(</w:t>
      </w:r>
      <w:r w:rsidR="000C64A2">
        <w:rPr>
          <w:rStyle w:val="SubtleEmphasis"/>
          <w:rFonts w:ascii="Times New Roman" w:hAnsi="Times New Roman" w:cs="Times New Roman"/>
          <w:i w:val="0"/>
          <w:sz w:val="24"/>
          <w:szCs w:val="24"/>
        </w:rPr>
        <w:t>12</w:t>
      </w:r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ptos</w:t>
      </w:r>
      <w:proofErr w:type="spellEnd"/>
      <w:r w:rsidR="004C26EC" w:rsidRPr="004B0822">
        <w:rPr>
          <w:rStyle w:val="SubtleEmphasis"/>
          <w:rFonts w:ascii="Times New Roman" w:hAnsi="Times New Roman" w:cs="Times New Roman"/>
          <w:i w:val="0"/>
          <w:sz w:val="24"/>
          <w:szCs w:val="24"/>
        </w:rPr>
        <w:t>)</w:t>
      </w:r>
    </w:p>
    <w:tbl>
      <w:tblPr>
        <w:tblW w:w="5520" w:type="dxa"/>
        <w:jc w:val="center"/>
        <w:tblLook w:val="04A0" w:firstRow="1" w:lastRow="0" w:firstColumn="1" w:lastColumn="0" w:noHBand="0" w:noVBand="1"/>
      </w:tblPr>
      <w:tblGrid>
        <w:gridCol w:w="960"/>
        <w:gridCol w:w="760"/>
        <w:gridCol w:w="760"/>
        <w:gridCol w:w="760"/>
        <w:gridCol w:w="760"/>
        <w:gridCol w:w="760"/>
        <w:gridCol w:w="760"/>
      </w:tblGrid>
      <w:tr w:rsidR="00D24457" w14:paraId="1D18C2D2" w14:textId="77777777" w:rsidTr="004C26EC">
        <w:trPr>
          <w:trHeight w:val="64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07AE" w14:textId="77777777" w:rsidR="00D24457" w:rsidRDefault="00D24457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7CC5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743E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7745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5892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D652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D63D" w14:textId="77777777" w:rsidR="00D24457" w:rsidRDefault="00D2445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6</w:t>
            </w:r>
          </w:p>
        </w:tc>
      </w:tr>
      <w:tr w:rsidR="00D24457" w14:paraId="1E3EB007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B1E7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CCEC" w14:textId="0FB3F62E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6A0D" w14:textId="558D2CC8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5947" w14:textId="0E920049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C97D" w14:textId="77777777" w:rsidR="00D24457" w:rsidRDefault="00D24457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B24E" w14:textId="77777777" w:rsidR="00D24457" w:rsidRDefault="00D24457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1169" w14:textId="0703DEAA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D24457" w14:paraId="254A423A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CFF0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0A65" w14:textId="100ADA58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A739" w14:textId="14E8BE65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0A15" w14:textId="016755B7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68F8" w14:textId="0D947DBE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EBC8" w14:textId="2E8249FD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219C" w14:textId="2FDC8983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D24457" w14:paraId="4C9E6A45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7BC5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0017" w14:textId="2F1EC500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7627" w14:textId="0CFA4616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A37E" w14:textId="1B2D1ECC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CCC6" w14:textId="24C0C70D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A405" w14:textId="60D53788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105B" w14:textId="796735C7" w:rsidR="00D24457" w:rsidRDefault="00421BC5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</w:p>
        </w:tc>
      </w:tr>
      <w:tr w:rsidR="00D24457" w14:paraId="6E8D448E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B29A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C079" w14:textId="77777777" w:rsidR="00D24457" w:rsidRDefault="00D24457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A59F" w14:textId="3DA5F8A4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7910" w14:textId="44FB700F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2C68" w14:textId="71B99C7A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8A91" w14:textId="01CE505C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AF06" w14:textId="1B516B55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  <w:tr w:rsidR="00D24457" w14:paraId="47C0B3BE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F173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97FA" w14:textId="77777777" w:rsidR="00D24457" w:rsidRDefault="00D24457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2B70" w14:textId="281C99B6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2475" w14:textId="0F43B528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E5" w14:textId="4BB98275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2D4B" w14:textId="4C895EE1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6C91" w14:textId="36063958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</w:tr>
      <w:tr w:rsidR="00D24457" w14:paraId="3014E547" w14:textId="77777777" w:rsidTr="004C26EC">
        <w:trPr>
          <w:trHeight w:val="3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5B49" w14:textId="77777777" w:rsidR="00D24457" w:rsidRDefault="00D24457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E280" w14:textId="1FAE8C33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2050" w14:textId="2A58AB45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98C6" w14:textId="6476BBB5" w:rsidR="00D24457" w:rsidRDefault="00421BC5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6</w:t>
            </w:r>
            <w:bookmarkStart w:id="0" w:name="_GoBack"/>
            <w:bookmarkEnd w:id="0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9337" w14:textId="1DB629CD" w:rsidR="00D24457" w:rsidRDefault="009B0298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49B2" w14:textId="35286BF3" w:rsidR="00D24457" w:rsidRDefault="00625000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0BA6" w14:textId="080583C1" w:rsidR="00D24457" w:rsidRDefault="00137DC4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-</w:t>
            </w:r>
          </w:p>
        </w:tc>
      </w:tr>
    </w:tbl>
    <w:p w14:paraId="7223FCDA" w14:textId="77777777" w:rsidR="00D24457" w:rsidRDefault="00D24457" w:rsidP="00F13C6A">
      <w:pPr>
        <w:jc w:val="center"/>
        <w:rPr>
          <w:rStyle w:val="SubtleEmphasis"/>
          <w:b/>
          <w:i w:val="0"/>
          <w:lang w:val="es-ES"/>
        </w:rPr>
      </w:pPr>
    </w:p>
    <w:p w14:paraId="7A233065" w14:textId="43DDBB24" w:rsidR="00F13C6A" w:rsidRPr="00F13C6A" w:rsidRDefault="00F13C6A" w:rsidP="00F13C6A">
      <w:pPr>
        <w:jc w:val="center"/>
        <w:rPr>
          <w:rStyle w:val="SubtleEmphasis"/>
          <w:i w:val="0"/>
          <w:lang w:val="es-ES"/>
        </w:rPr>
      </w:pPr>
      <w:r w:rsidRPr="00F13C6A">
        <w:rPr>
          <w:rStyle w:val="SubtleEmphasis"/>
          <w:b/>
          <w:i w:val="0"/>
          <w:lang w:val="es-ES"/>
        </w:rPr>
        <w:t>Tabla 4</w:t>
      </w:r>
      <w:r>
        <w:rPr>
          <w:rStyle w:val="SubtleEmphasis"/>
          <w:b/>
          <w:i w:val="0"/>
          <w:lang w:val="es-ES"/>
        </w:rPr>
        <w:t xml:space="preserve">: </w:t>
      </w:r>
      <w:r>
        <w:rPr>
          <w:rStyle w:val="SubtleEmphasis"/>
          <w:i w:val="0"/>
          <w:lang w:val="es-ES"/>
        </w:rPr>
        <w:t>Distancia entre nodos</w:t>
      </w:r>
    </w:p>
    <w:p w14:paraId="3C375923" w14:textId="77777777" w:rsidR="0003723F" w:rsidRDefault="0003723F" w:rsidP="0003723F">
      <w:pPr>
        <w:rPr>
          <w:rStyle w:val="SubtleEmphasis"/>
          <w:i w:val="0"/>
        </w:rPr>
      </w:pPr>
    </w:p>
    <w:p w14:paraId="5E7B24A2" w14:textId="70EEC1B8" w:rsidR="004C26EC" w:rsidRPr="004C26EC" w:rsidRDefault="004C26EC" w:rsidP="004C26EC">
      <w:pPr>
        <w:rPr>
          <w:b/>
          <w:u w:val="single"/>
          <w:lang w:val="es-ES"/>
        </w:rPr>
      </w:pPr>
      <w:r w:rsidRPr="004C26EC">
        <w:rPr>
          <w:b/>
          <w:u w:val="single"/>
          <w:lang w:val="es-ES"/>
        </w:rPr>
        <w:lastRenderedPageBreak/>
        <w:t>Tema No.</w:t>
      </w:r>
      <w:r>
        <w:rPr>
          <w:b/>
          <w:u w:val="single"/>
          <w:lang w:val="es-ES"/>
        </w:rPr>
        <w:t>3</w:t>
      </w:r>
      <w:r w:rsidRPr="004C26EC">
        <w:rPr>
          <w:u w:val="single"/>
          <w:lang w:val="es-ES"/>
        </w:rPr>
        <w:t xml:space="preserve"> </w:t>
      </w:r>
      <w:r w:rsidRPr="004C26EC">
        <w:rPr>
          <w:b/>
          <w:u w:val="single"/>
          <w:lang w:val="es-ES"/>
        </w:rPr>
        <w:t>(15 puntos)</w:t>
      </w:r>
    </w:p>
    <w:p w14:paraId="1A2B83BF" w14:textId="33C3C52D" w:rsidR="00D13C69" w:rsidRDefault="00D13C69" w:rsidP="004C26EC">
      <w:pPr>
        <w:rPr>
          <w:rStyle w:val="SubtleEmphasis"/>
          <w:i w:val="0"/>
        </w:rPr>
      </w:pPr>
    </w:p>
    <w:p w14:paraId="7AFA08EF" w14:textId="32849C96" w:rsidR="00A2511C" w:rsidRDefault="004B0822" w:rsidP="004B0822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color w:val="000000"/>
          <w:lang w:val="es-ES"/>
        </w:rPr>
      </w:pPr>
      <w:r w:rsidRPr="004B0822">
        <w:rPr>
          <w:color w:val="000000"/>
          <w:lang w:val="es-ES"/>
        </w:rPr>
        <w:t xml:space="preserve">Un problema de transporte consiste en que dos fábrica abastecen cierto artículo a tres tiendas. La cantidad de unidades ofrecidas en las fuentes 1 y 2 es 200 y 300; la que piden las tiendas 1, 2 y 3 es 100, 200 y 50, respectivamente. Las unidades se pueden transbordar entre las </w:t>
      </w:r>
      <w:r w:rsidR="00A2511C">
        <w:rPr>
          <w:color w:val="000000"/>
          <w:lang w:val="es-ES"/>
        </w:rPr>
        <w:t>tiendas</w:t>
      </w:r>
      <w:r w:rsidRPr="004B0822">
        <w:rPr>
          <w:color w:val="000000"/>
          <w:lang w:val="es-ES"/>
        </w:rPr>
        <w:t xml:space="preserve">, antes de llegar a su destino final. </w:t>
      </w:r>
    </w:p>
    <w:p w14:paraId="225D1114" w14:textId="5D09A41B" w:rsidR="004B0822" w:rsidRDefault="001B70BE" w:rsidP="00BC54C4">
      <w:pPr>
        <w:widowControl w:val="0"/>
        <w:autoSpaceDE w:val="0"/>
        <w:autoSpaceDN w:val="0"/>
        <w:adjustRightInd w:val="0"/>
        <w:spacing w:after="240" w:line="280" w:lineRule="atLeast"/>
        <w:jc w:val="center"/>
        <w:rPr>
          <w:color w:val="000000"/>
          <w:lang w:val="es-ES"/>
        </w:rPr>
      </w:pPr>
      <w:r>
        <w:rPr>
          <w:noProof/>
          <w:color w:val="000000"/>
        </w:rPr>
        <w:drawing>
          <wp:inline distT="0" distB="0" distL="0" distR="0" wp14:anchorId="55E97DC5" wp14:editId="5AEF5E32">
            <wp:extent cx="2991267" cy="139084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E0B043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267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567ED" w14:textId="6D4FBAFF" w:rsidR="00C24207" w:rsidRPr="00A2511C" w:rsidRDefault="00A2511C" w:rsidP="00C24207">
      <w:pPr>
        <w:widowControl w:val="0"/>
        <w:autoSpaceDE w:val="0"/>
        <w:autoSpaceDN w:val="0"/>
        <w:adjustRightInd w:val="0"/>
        <w:spacing w:after="240" w:line="280" w:lineRule="atLeast"/>
        <w:jc w:val="center"/>
        <w:rPr>
          <w:color w:val="000000"/>
          <w:lang w:val="es-ES"/>
        </w:rPr>
      </w:pPr>
      <w:r w:rsidRPr="003751FA">
        <w:rPr>
          <w:b/>
          <w:color w:val="000000"/>
          <w:lang w:val="es-ES"/>
        </w:rPr>
        <w:t>Tabla 5:</w:t>
      </w:r>
      <w:r w:rsidRPr="003751FA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>Costos de transportación entre fábricas y tiendas</w:t>
      </w:r>
    </w:p>
    <w:p w14:paraId="236C772D" w14:textId="24741740" w:rsidR="003751FA" w:rsidRPr="003751FA" w:rsidRDefault="003751FA" w:rsidP="001B70BE">
      <w:pPr>
        <w:pStyle w:val="NoSpacing"/>
        <w:numPr>
          <w:ilvl w:val="0"/>
          <w:numId w:val="10"/>
        </w:num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751FA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ealice el grafo que represente el problema</w:t>
      </w:r>
      <w:r w:rsidRPr="003751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70BE">
        <w:rPr>
          <w:rFonts w:ascii="Times New Roman" w:hAnsi="Times New Roman" w:cs="Times New Roman"/>
          <w:color w:val="000000"/>
          <w:sz w:val="24"/>
          <w:szCs w:val="24"/>
        </w:rPr>
        <w:t xml:space="preserve">(3 </w:t>
      </w:r>
      <w:proofErr w:type="spellStart"/>
      <w:r w:rsidR="001B70BE">
        <w:rPr>
          <w:rFonts w:ascii="Times New Roman" w:hAnsi="Times New Roman" w:cs="Times New Roman"/>
          <w:color w:val="000000"/>
          <w:sz w:val="24"/>
          <w:szCs w:val="24"/>
        </w:rPr>
        <w:t>ptos</w:t>
      </w:r>
      <w:proofErr w:type="spellEnd"/>
      <w:r w:rsidR="001B70B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0C046395" w14:textId="14ACACB2" w:rsidR="00A2511C" w:rsidRPr="003751FA" w:rsidRDefault="00A2511C" w:rsidP="001B70BE">
      <w:pPr>
        <w:pStyle w:val="NoSpacing"/>
        <w:numPr>
          <w:ilvl w:val="0"/>
          <w:numId w:val="10"/>
        </w:num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3751FA">
        <w:rPr>
          <w:rFonts w:ascii="Times New Roman" w:hAnsi="Times New Roman" w:cs="Times New Roman"/>
          <w:color w:val="000000"/>
          <w:sz w:val="24"/>
          <w:szCs w:val="24"/>
        </w:rPr>
        <w:t xml:space="preserve">Formule el modelo matemático que permita encontrar la distribución </w:t>
      </w:r>
      <w:r w:rsidR="00C24207" w:rsidRPr="003751FA">
        <w:rPr>
          <w:rFonts w:ascii="Times New Roman" w:hAnsi="Times New Roman" w:cs="Times New Roman"/>
          <w:color w:val="000000"/>
          <w:sz w:val="24"/>
          <w:szCs w:val="24"/>
        </w:rPr>
        <w:t>óptima</w:t>
      </w:r>
      <w:r w:rsidR="003751FA">
        <w:rPr>
          <w:rFonts w:ascii="Times New Roman" w:hAnsi="Times New Roman" w:cs="Times New Roman"/>
          <w:color w:val="000000"/>
          <w:sz w:val="24"/>
          <w:szCs w:val="24"/>
        </w:rPr>
        <w:t xml:space="preserve"> utilizando m</w:t>
      </w:r>
      <w:r w:rsidR="00545BAD" w:rsidRPr="003751FA">
        <w:rPr>
          <w:rFonts w:ascii="Times New Roman" w:hAnsi="Times New Roman" w:cs="Times New Roman"/>
          <w:color w:val="000000"/>
          <w:sz w:val="24"/>
          <w:szCs w:val="24"/>
        </w:rPr>
        <w:t xml:space="preserve">odelos de redes. </w:t>
      </w:r>
      <w:r w:rsidR="001B70BE">
        <w:rPr>
          <w:rFonts w:ascii="Times New Roman" w:hAnsi="Times New Roman" w:cs="Times New Roman"/>
          <w:color w:val="000000"/>
          <w:sz w:val="24"/>
          <w:szCs w:val="24"/>
        </w:rPr>
        <w:t xml:space="preserve">(12 </w:t>
      </w:r>
      <w:proofErr w:type="spellStart"/>
      <w:r w:rsidR="001B70BE">
        <w:rPr>
          <w:rFonts w:ascii="Times New Roman" w:hAnsi="Times New Roman" w:cs="Times New Roman"/>
          <w:color w:val="000000"/>
          <w:sz w:val="24"/>
          <w:szCs w:val="24"/>
        </w:rPr>
        <w:t>ptos</w:t>
      </w:r>
      <w:proofErr w:type="spellEnd"/>
      <w:r w:rsidR="001B70B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F0077FE" w14:textId="016DF344" w:rsidR="004C26EC" w:rsidRPr="004B0822" w:rsidRDefault="004C26EC" w:rsidP="001B70BE">
      <w:pPr>
        <w:rPr>
          <w:rStyle w:val="SubtleEmphasis"/>
          <w:i w:val="0"/>
        </w:rPr>
      </w:pPr>
    </w:p>
    <w:sectPr w:rsidR="004C26EC" w:rsidRPr="004B08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A0E13"/>
    <w:multiLevelType w:val="hybridMultilevel"/>
    <w:tmpl w:val="45C60C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BA3A2E"/>
    <w:multiLevelType w:val="hybridMultilevel"/>
    <w:tmpl w:val="881C1EA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325A4"/>
    <w:multiLevelType w:val="hybridMultilevel"/>
    <w:tmpl w:val="714048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3B49E7"/>
    <w:multiLevelType w:val="hybridMultilevel"/>
    <w:tmpl w:val="C37618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2A2C89"/>
    <w:multiLevelType w:val="hybridMultilevel"/>
    <w:tmpl w:val="6CB26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52FD6"/>
    <w:multiLevelType w:val="hybridMultilevel"/>
    <w:tmpl w:val="E248A7E4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95533D4"/>
    <w:multiLevelType w:val="hybridMultilevel"/>
    <w:tmpl w:val="2C923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7540AE"/>
    <w:multiLevelType w:val="hybridMultilevel"/>
    <w:tmpl w:val="B67A1A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7F5CB0"/>
    <w:multiLevelType w:val="hybridMultilevel"/>
    <w:tmpl w:val="38BAB064"/>
    <w:lvl w:ilvl="0" w:tplc="14AEC1C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8" w:hanging="360"/>
      </w:pPr>
    </w:lvl>
    <w:lvl w:ilvl="2" w:tplc="0C0A001B" w:tentative="1">
      <w:start w:val="1"/>
      <w:numFmt w:val="lowerRoman"/>
      <w:lvlText w:val="%3."/>
      <w:lvlJc w:val="right"/>
      <w:pPr>
        <w:ind w:left="2418" w:hanging="180"/>
      </w:pPr>
    </w:lvl>
    <w:lvl w:ilvl="3" w:tplc="0C0A000F" w:tentative="1">
      <w:start w:val="1"/>
      <w:numFmt w:val="decimal"/>
      <w:lvlText w:val="%4."/>
      <w:lvlJc w:val="left"/>
      <w:pPr>
        <w:ind w:left="3138" w:hanging="360"/>
      </w:pPr>
    </w:lvl>
    <w:lvl w:ilvl="4" w:tplc="0C0A0019" w:tentative="1">
      <w:start w:val="1"/>
      <w:numFmt w:val="lowerLetter"/>
      <w:lvlText w:val="%5."/>
      <w:lvlJc w:val="left"/>
      <w:pPr>
        <w:ind w:left="3858" w:hanging="360"/>
      </w:pPr>
    </w:lvl>
    <w:lvl w:ilvl="5" w:tplc="0C0A001B" w:tentative="1">
      <w:start w:val="1"/>
      <w:numFmt w:val="lowerRoman"/>
      <w:lvlText w:val="%6."/>
      <w:lvlJc w:val="right"/>
      <w:pPr>
        <w:ind w:left="4578" w:hanging="180"/>
      </w:pPr>
    </w:lvl>
    <w:lvl w:ilvl="6" w:tplc="0C0A000F" w:tentative="1">
      <w:start w:val="1"/>
      <w:numFmt w:val="decimal"/>
      <w:lvlText w:val="%7."/>
      <w:lvlJc w:val="left"/>
      <w:pPr>
        <w:ind w:left="5298" w:hanging="360"/>
      </w:pPr>
    </w:lvl>
    <w:lvl w:ilvl="7" w:tplc="0C0A0019" w:tentative="1">
      <w:start w:val="1"/>
      <w:numFmt w:val="lowerLetter"/>
      <w:lvlText w:val="%8."/>
      <w:lvlJc w:val="left"/>
      <w:pPr>
        <w:ind w:left="6018" w:hanging="360"/>
      </w:pPr>
    </w:lvl>
    <w:lvl w:ilvl="8" w:tplc="0C0A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9">
    <w:nsid w:val="553A63DB"/>
    <w:multiLevelType w:val="hybridMultilevel"/>
    <w:tmpl w:val="423AFA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CC"/>
    <w:rsid w:val="00000A93"/>
    <w:rsid w:val="000244BB"/>
    <w:rsid w:val="00032997"/>
    <w:rsid w:val="0003723F"/>
    <w:rsid w:val="000445F4"/>
    <w:rsid w:val="000C64A2"/>
    <w:rsid w:val="000D2B32"/>
    <w:rsid w:val="000E5D85"/>
    <w:rsid w:val="00137DC4"/>
    <w:rsid w:val="001B70BE"/>
    <w:rsid w:val="001F30E1"/>
    <w:rsid w:val="00207085"/>
    <w:rsid w:val="00207241"/>
    <w:rsid w:val="00227C6D"/>
    <w:rsid w:val="00234378"/>
    <w:rsid w:val="002823A9"/>
    <w:rsid w:val="0037341A"/>
    <w:rsid w:val="003751FA"/>
    <w:rsid w:val="00376A2A"/>
    <w:rsid w:val="003C033D"/>
    <w:rsid w:val="00421BC5"/>
    <w:rsid w:val="00423074"/>
    <w:rsid w:val="00450C2D"/>
    <w:rsid w:val="00457F30"/>
    <w:rsid w:val="004B0822"/>
    <w:rsid w:val="004C26EC"/>
    <w:rsid w:val="004D3B39"/>
    <w:rsid w:val="00532767"/>
    <w:rsid w:val="00545BAD"/>
    <w:rsid w:val="00562CEC"/>
    <w:rsid w:val="005A136B"/>
    <w:rsid w:val="005A1F62"/>
    <w:rsid w:val="00623735"/>
    <w:rsid w:val="00625000"/>
    <w:rsid w:val="00752B02"/>
    <w:rsid w:val="007A4458"/>
    <w:rsid w:val="00840F59"/>
    <w:rsid w:val="0084272A"/>
    <w:rsid w:val="00853C1D"/>
    <w:rsid w:val="00862551"/>
    <w:rsid w:val="00883922"/>
    <w:rsid w:val="0089254E"/>
    <w:rsid w:val="00944208"/>
    <w:rsid w:val="009A4F3F"/>
    <w:rsid w:val="009B0298"/>
    <w:rsid w:val="009B1E63"/>
    <w:rsid w:val="00A17ECC"/>
    <w:rsid w:val="00A2511C"/>
    <w:rsid w:val="00A3253A"/>
    <w:rsid w:val="00A33313"/>
    <w:rsid w:val="00B8111A"/>
    <w:rsid w:val="00B827C6"/>
    <w:rsid w:val="00B87610"/>
    <w:rsid w:val="00BC54C4"/>
    <w:rsid w:val="00C00C96"/>
    <w:rsid w:val="00C24207"/>
    <w:rsid w:val="00C31119"/>
    <w:rsid w:val="00C95A71"/>
    <w:rsid w:val="00CB5DC5"/>
    <w:rsid w:val="00D05D34"/>
    <w:rsid w:val="00D13C69"/>
    <w:rsid w:val="00D24457"/>
    <w:rsid w:val="00D81A7C"/>
    <w:rsid w:val="00D92C96"/>
    <w:rsid w:val="00D979CD"/>
    <w:rsid w:val="00DF1286"/>
    <w:rsid w:val="00E0651E"/>
    <w:rsid w:val="00E114C1"/>
    <w:rsid w:val="00E74CD7"/>
    <w:rsid w:val="00E848F3"/>
    <w:rsid w:val="00E9053C"/>
    <w:rsid w:val="00EB7820"/>
    <w:rsid w:val="00EC2C17"/>
    <w:rsid w:val="00F13C6A"/>
    <w:rsid w:val="00F5504F"/>
    <w:rsid w:val="00F9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5A90"/>
  <w15:chartTrackingRefBased/>
  <w15:docId w15:val="{5611805C-4630-492E-B08F-4D1390A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82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4C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14C1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208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es-ES"/>
    </w:rPr>
  </w:style>
  <w:style w:type="character" w:customStyle="1" w:styleId="a">
    <w:name w:val="a"/>
    <w:basedOn w:val="DefaultParagraphFont"/>
    <w:rsid w:val="00883922"/>
  </w:style>
  <w:style w:type="character" w:customStyle="1" w:styleId="l6">
    <w:name w:val="l6"/>
    <w:basedOn w:val="DefaultParagraphFont"/>
    <w:rsid w:val="00883922"/>
  </w:style>
  <w:style w:type="paragraph" w:styleId="NoSpacing">
    <w:name w:val="No Spacing"/>
    <w:uiPriority w:val="1"/>
    <w:qFormat/>
    <w:rsid w:val="00E114C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114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114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114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E11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E114C1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207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13C6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2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2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tmp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648</Words>
  <Characters>3695</Characters>
  <Application>Microsoft Macintosh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Antonio De Santis Bermeo</dc:creator>
  <cp:keywords/>
  <dc:description/>
  <cp:lastModifiedBy>David Antonio De Santis Bermeo</cp:lastModifiedBy>
  <cp:revision>19</cp:revision>
  <cp:lastPrinted>2018-06-28T19:08:00Z</cp:lastPrinted>
  <dcterms:created xsi:type="dcterms:W3CDTF">2018-06-28T13:13:00Z</dcterms:created>
  <dcterms:modified xsi:type="dcterms:W3CDTF">2018-06-29T19:19:00Z</dcterms:modified>
</cp:coreProperties>
</file>